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46"/>
        <w:tblW w:w="9639" w:type="dxa"/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2589"/>
        <w:gridCol w:w="2130"/>
        <w:gridCol w:w="2652"/>
        <w:gridCol w:w="2268"/>
      </w:tblGrid>
      <w:tr w:rsidR="00A80A17" w:rsidRPr="0071246C" w14:paraId="029B5BF3" w14:textId="77777777" w:rsidTr="00A80A17">
        <w:trPr>
          <w:trHeight w:val="521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29E6496B" w14:textId="77777777" w:rsidR="00A80A17" w:rsidRPr="0071246C" w:rsidRDefault="00A80A17" w:rsidP="00A80A17">
            <w:pPr>
              <w:tabs>
                <w:tab w:val="left" w:pos="450"/>
                <w:tab w:val="center" w:pos="4711"/>
              </w:tabs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ab/>
            </w:r>
            <w:r>
              <w:rPr>
                <w:rFonts w:cs="Arial"/>
                <w:b/>
                <w:color w:val="FFFFFF" w:themeColor="background1"/>
                <w:sz w:val="24"/>
              </w:rPr>
              <w:tab/>
            </w:r>
            <w:r w:rsidRPr="00483A10">
              <w:rPr>
                <w:rFonts w:cs="Arial"/>
                <w:b/>
                <w:color w:val="FFFFFF" w:themeColor="background1"/>
                <w:sz w:val="24"/>
              </w:rPr>
              <w:t>Paediatric Critical Care Specialist Courses</w:t>
            </w:r>
            <w:r w:rsidRPr="00483A10">
              <w:rPr>
                <w:rFonts w:cs="Arial"/>
                <w:b/>
                <w:bCs/>
                <w:color w:val="FFFFFF" w:themeColor="background1"/>
                <w:sz w:val="24"/>
              </w:rPr>
              <w:t xml:space="preserve"> </w:t>
            </w:r>
          </w:p>
        </w:tc>
      </w:tr>
      <w:tr w:rsidR="00A80A17" w:rsidRPr="0071246C" w14:paraId="49715953" w14:textId="77777777" w:rsidTr="00A80A17">
        <w:trPr>
          <w:trHeight w:val="463"/>
        </w:trPr>
        <w:tc>
          <w:tcPr>
            <w:tcW w:w="9639" w:type="dxa"/>
            <w:gridSpan w:val="4"/>
            <w:shd w:val="clear" w:color="auto" w:fill="5F497A" w:themeFill="accent4" w:themeFillShade="BF"/>
            <w:vAlign w:val="center"/>
          </w:tcPr>
          <w:p w14:paraId="6B0567F0" w14:textId="02C52C5D" w:rsidR="00A80A17" w:rsidRPr="0071246C" w:rsidRDefault="00A80A17" w:rsidP="00A80A17">
            <w:pPr>
              <w:pStyle w:val="Heading4"/>
              <w:shd w:val="clear" w:color="auto" w:fill="5F497A" w:themeFill="accent4" w:themeFillShade="BF"/>
              <w:jc w:val="center"/>
              <w:rPr>
                <w:rFonts w:cs="Arial"/>
                <w:b w:val="0"/>
                <w:bCs w:val="0"/>
                <w:color w:val="FFFFFF" w:themeColor="background1"/>
                <w:szCs w:val="22"/>
              </w:rPr>
            </w:pPr>
            <w:r w:rsidRPr="0071246C">
              <w:rPr>
                <w:rFonts w:cs="Arial"/>
                <w:color w:val="FFFFFF" w:themeColor="background1"/>
                <w:sz w:val="28"/>
                <w:szCs w:val="28"/>
              </w:rPr>
              <w:t>External Quality Assurer</w:t>
            </w:r>
            <w:r>
              <w:rPr>
                <w:rFonts w:cs="Arial"/>
                <w:color w:val="FFFFFF" w:themeColor="background1"/>
                <w:sz w:val="28"/>
                <w:szCs w:val="28"/>
              </w:rPr>
              <w:t xml:space="preserve"> Moderation </w:t>
            </w:r>
            <w:r w:rsidRPr="0071246C">
              <w:rPr>
                <w:rFonts w:cs="Arial"/>
                <w:color w:val="FFFFFF" w:themeColor="background1"/>
                <w:sz w:val="28"/>
                <w:szCs w:val="28"/>
              </w:rPr>
              <w:t>Report</w:t>
            </w:r>
          </w:p>
        </w:tc>
      </w:tr>
      <w:tr w:rsidR="00A80A17" w:rsidRPr="0071246C" w14:paraId="72D8545C" w14:textId="77777777" w:rsidTr="00A80A17">
        <w:trPr>
          <w:trHeight w:val="542"/>
        </w:trPr>
        <w:tc>
          <w:tcPr>
            <w:tcW w:w="9639" w:type="dxa"/>
            <w:gridSpan w:val="4"/>
            <w:shd w:val="clear" w:color="auto" w:fill="5F497A" w:themeFill="accent4" w:themeFillShade="BF"/>
            <w:vAlign w:val="center"/>
          </w:tcPr>
          <w:p w14:paraId="1C7C97CD" w14:textId="77777777" w:rsidR="00A80A17" w:rsidRPr="00483A10" w:rsidRDefault="00A80A17" w:rsidP="00A80A17">
            <w:pPr>
              <w:pStyle w:val="Heading4"/>
              <w:shd w:val="clear" w:color="auto" w:fill="5F497A" w:themeFill="accent4" w:themeFillShade="BF"/>
              <w:jc w:val="center"/>
              <w:rPr>
                <w:rFonts w:cs="Arial"/>
                <w:b w:val="0"/>
                <w:szCs w:val="22"/>
              </w:rPr>
            </w:pPr>
            <w:r w:rsidRPr="00483A10">
              <w:rPr>
                <w:rFonts w:cs="Arial"/>
                <w:b w:val="0"/>
                <w:color w:val="FFFFFF" w:themeColor="background1"/>
                <w:szCs w:val="22"/>
              </w:rPr>
              <w:t xml:space="preserve">This form should be completed by the External Quality Assurer. Please type directly into the boxes provided. Forward the form to the Programme Leader and EQA group. </w:t>
            </w:r>
            <w:r w:rsidRPr="0049084D">
              <w:rPr>
                <w:rFonts w:cs="Arial"/>
                <w:color w:val="FFFFFF" w:themeColor="background1"/>
                <w:szCs w:val="22"/>
                <w:u w:val="single"/>
              </w:rPr>
              <w:t>No marks to be issued to students until this process is completed</w:t>
            </w:r>
          </w:p>
        </w:tc>
      </w:tr>
      <w:tr w:rsidR="00A80A17" w:rsidRPr="0071246C" w14:paraId="387C6A96" w14:textId="77777777" w:rsidTr="00A80A17">
        <w:tc>
          <w:tcPr>
            <w:tcW w:w="2589" w:type="dxa"/>
            <w:shd w:val="clear" w:color="auto" w:fill="B2A1C7" w:themeFill="accent4" w:themeFillTint="99"/>
          </w:tcPr>
          <w:p w14:paraId="702932CC" w14:textId="77777777" w:rsidR="00A80A17" w:rsidRPr="00C40378" w:rsidRDefault="00A80A17" w:rsidP="00A80A17">
            <w:pPr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C40378">
              <w:rPr>
                <w:rFonts w:cs="Arial"/>
                <w:b/>
                <w:bCs/>
                <w:color w:val="FFFFFF" w:themeColor="background1"/>
                <w:szCs w:val="22"/>
              </w:rPr>
              <w:t>Name of External Quality Assurer</w:t>
            </w:r>
          </w:p>
        </w:tc>
        <w:tc>
          <w:tcPr>
            <w:tcW w:w="7050" w:type="dxa"/>
            <w:gridSpan w:val="3"/>
            <w:shd w:val="clear" w:color="auto" w:fill="auto"/>
          </w:tcPr>
          <w:p w14:paraId="778EB32B" w14:textId="77777777" w:rsidR="00A80A17" w:rsidRPr="00C40378" w:rsidRDefault="00A80A17" w:rsidP="00A80A17">
            <w:pPr>
              <w:rPr>
                <w:rFonts w:cs="Arial"/>
                <w:b/>
                <w:bCs/>
                <w:color w:val="FFFFFF" w:themeColor="background1"/>
                <w:szCs w:val="22"/>
              </w:rPr>
            </w:pPr>
          </w:p>
        </w:tc>
      </w:tr>
      <w:tr w:rsidR="00A80A17" w:rsidRPr="0071246C" w14:paraId="2C7E2699" w14:textId="77777777" w:rsidTr="00A80A17">
        <w:tc>
          <w:tcPr>
            <w:tcW w:w="2589" w:type="dxa"/>
            <w:shd w:val="clear" w:color="auto" w:fill="B2A1C7" w:themeFill="accent4" w:themeFillTint="99"/>
          </w:tcPr>
          <w:p w14:paraId="1811E0F9" w14:textId="77777777" w:rsidR="00A80A17" w:rsidRPr="00C40378" w:rsidRDefault="00A80A17" w:rsidP="00A80A17">
            <w:pPr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C40378">
              <w:rPr>
                <w:rFonts w:cs="Arial"/>
                <w:b/>
                <w:bCs/>
                <w:color w:val="FFFFFF" w:themeColor="background1"/>
                <w:szCs w:val="22"/>
              </w:rPr>
              <w:t>Hospital</w:t>
            </w:r>
          </w:p>
          <w:p w14:paraId="00F07A31" w14:textId="77777777" w:rsidR="00A80A17" w:rsidRPr="00C40378" w:rsidRDefault="00A80A17" w:rsidP="00A80A17">
            <w:pPr>
              <w:rPr>
                <w:rFonts w:cs="Arial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14:paraId="248C5317" w14:textId="77777777" w:rsidR="00A80A17" w:rsidRPr="00C40378" w:rsidRDefault="00A80A17" w:rsidP="00A80A17">
            <w:pPr>
              <w:rPr>
                <w:rFonts w:cs="Arial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2652" w:type="dxa"/>
            <w:shd w:val="clear" w:color="auto" w:fill="B2A1C7" w:themeFill="accent4" w:themeFillTint="99"/>
          </w:tcPr>
          <w:p w14:paraId="365C500E" w14:textId="77777777" w:rsidR="00A80A17" w:rsidRPr="00C40378" w:rsidRDefault="00A80A17" w:rsidP="00A80A17">
            <w:pPr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C40378">
              <w:rPr>
                <w:rFonts w:cs="Arial"/>
                <w:b/>
                <w:bCs/>
                <w:color w:val="FFFFFF" w:themeColor="background1"/>
                <w:szCs w:val="22"/>
              </w:rPr>
              <w:t>Programme Title</w:t>
            </w:r>
          </w:p>
        </w:tc>
        <w:tc>
          <w:tcPr>
            <w:tcW w:w="2268" w:type="dxa"/>
            <w:shd w:val="clear" w:color="auto" w:fill="auto"/>
          </w:tcPr>
          <w:p w14:paraId="0E77FEFF" w14:textId="77777777" w:rsidR="00A80A17" w:rsidRPr="0071246C" w:rsidRDefault="00A80A17" w:rsidP="00A80A17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A80A17" w:rsidRPr="0071246C" w14:paraId="1D9B97DF" w14:textId="77777777" w:rsidTr="00A80A17">
        <w:tc>
          <w:tcPr>
            <w:tcW w:w="2589" w:type="dxa"/>
            <w:shd w:val="clear" w:color="auto" w:fill="B2A1C7" w:themeFill="accent4" w:themeFillTint="99"/>
          </w:tcPr>
          <w:p w14:paraId="7E9B8AA1" w14:textId="77777777" w:rsidR="00A80A17" w:rsidRPr="00C40378" w:rsidRDefault="00A80A17" w:rsidP="00A80A17">
            <w:pPr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C40378">
              <w:rPr>
                <w:rFonts w:cs="Arial"/>
                <w:b/>
                <w:bCs/>
                <w:color w:val="FFFFFF" w:themeColor="background1"/>
                <w:szCs w:val="22"/>
              </w:rPr>
              <w:t>Programme Leader</w:t>
            </w:r>
          </w:p>
          <w:p w14:paraId="30223488" w14:textId="77777777" w:rsidR="00A80A17" w:rsidRPr="00C40378" w:rsidRDefault="00A80A17" w:rsidP="00A80A17">
            <w:pPr>
              <w:rPr>
                <w:rFonts w:cs="Arial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14:paraId="2B460A91" w14:textId="77777777" w:rsidR="00A80A17" w:rsidRPr="00C40378" w:rsidRDefault="00A80A17" w:rsidP="00A80A17">
            <w:pPr>
              <w:rPr>
                <w:rFonts w:cs="Arial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2652" w:type="dxa"/>
            <w:shd w:val="clear" w:color="auto" w:fill="B2A1C7" w:themeFill="accent4" w:themeFillTint="99"/>
          </w:tcPr>
          <w:p w14:paraId="39102941" w14:textId="77777777" w:rsidR="00A80A17" w:rsidRPr="00C40378" w:rsidRDefault="00A80A17" w:rsidP="00A80A17">
            <w:pPr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C40378">
              <w:rPr>
                <w:rFonts w:cs="Arial"/>
                <w:b/>
                <w:bCs/>
                <w:color w:val="FFFFFF" w:themeColor="background1"/>
                <w:szCs w:val="22"/>
              </w:rPr>
              <w:t>Assessment</w:t>
            </w:r>
            <w:r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 Submission</w:t>
            </w:r>
            <w:r w:rsidRPr="00C40378"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 Date</w:t>
            </w:r>
          </w:p>
        </w:tc>
        <w:tc>
          <w:tcPr>
            <w:tcW w:w="2268" w:type="dxa"/>
            <w:shd w:val="clear" w:color="auto" w:fill="auto"/>
          </w:tcPr>
          <w:p w14:paraId="3C0B6E84" w14:textId="77777777" w:rsidR="00A80A17" w:rsidRPr="0071246C" w:rsidRDefault="00A80A17" w:rsidP="00A80A17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A80A17" w:rsidRPr="0071246C" w14:paraId="1D7E2BA2" w14:textId="77777777" w:rsidTr="00A80A17">
        <w:tc>
          <w:tcPr>
            <w:tcW w:w="2589" w:type="dxa"/>
            <w:shd w:val="clear" w:color="auto" w:fill="B2A1C7" w:themeFill="accent4" w:themeFillTint="99"/>
          </w:tcPr>
          <w:p w14:paraId="751DF849" w14:textId="77777777" w:rsidR="00A80A17" w:rsidRPr="00C40378" w:rsidRDefault="00A80A17" w:rsidP="00A80A17">
            <w:pPr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C40378"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Assessment Type </w:t>
            </w:r>
          </w:p>
          <w:p w14:paraId="19CB0427" w14:textId="77777777" w:rsidR="00A80A17" w:rsidRPr="00C40378" w:rsidRDefault="00A80A17" w:rsidP="00A80A17">
            <w:pPr>
              <w:rPr>
                <w:rFonts w:cs="Arial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14:paraId="1C6B1AEC" w14:textId="77777777" w:rsidR="00A80A17" w:rsidRPr="00C40378" w:rsidRDefault="00A80A17" w:rsidP="00A80A17">
            <w:pPr>
              <w:rPr>
                <w:rFonts w:cs="Arial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2652" w:type="dxa"/>
            <w:shd w:val="clear" w:color="auto" w:fill="B2A1C7" w:themeFill="accent4" w:themeFillTint="99"/>
          </w:tcPr>
          <w:p w14:paraId="53F47F8A" w14:textId="77777777" w:rsidR="00A80A17" w:rsidRPr="00C40378" w:rsidRDefault="00A80A17" w:rsidP="00A80A17">
            <w:pPr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C40378">
              <w:rPr>
                <w:rFonts w:cs="Arial"/>
                <w:b/>
                <w:bCs/>
                <w:color w:val="FFFFFF" w:themeColor="background1"/>
                <w:szCs w:val="22"/>
              </w:rPr>
              <w:t>Markers/ Assessors</w:t>
            </w:r>
          </w:p>
        </w:tc>
        <w:tc>
          <w:tcPr>
            <w:tcW w:w="2268" w:type="dxa"/>
            <w:shd w:val="clear" w:color="auto" w:fill="auto"/>
          </w:tcPr>
          <w:p w14:paraId="65CDA6A0" w14:textId="77777777" w:rsidR="00A80A17" w:rsidRPr="0071246C" w:rsidRDefault="00A80A17" w:rsidP="00A80A17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A80A17" w:rsidRPr="0071246C" w14:paraId="147C819B" w14:textId="77777777" w:rsidTr="00A80A17">
        <w:tc>
          <w:tcPr>
            <w:tcW w:w="2589" w:type="dxa"/>
            <w:shd w:val="clear" w:color="auto" w:fill="B2A1C7" w:themeFill="accent4" w:themeFillTint="99"/>
          </w:tcPr>
          <w:p w14:paraId="0C5CA1B9" w14:textId="77777777" w:rsidR="00A80A17" w:rsidRPr="00C40378" w:rsidRDefault="00A80A17" w:rsidP="00A80A17">
            <w:pPr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C40378">
              <w:rPr>
                <w:rFonts w:cs="Arial"/>
                <w:b/>
                <w:bCs/>
                <w:color w:val="FFFFFF" w:themeColor="background1"/>
                <w:szCs w:val="22"/>
              </w:rPr>
              <w:t>Total No. of Learners</w:t>
            </w:r>
          </w:p>
        </w:tc>
        <w:tc>
          <w:tcPr>
            <w:tcW w:w="2130" w:type="dxa"/>
            <w:shd w:val="clear" w:color="auto" w:fill="auto"/>
          </w:tcPr>
          <w:p w14:paraId="58B4EEB4" w14:textId="77777777" w:rsidR="00A80A17" w:rsidRPr="00C40378" w:rsidRDefault="00A80A17" w:rsidP="00A80A17">
            <w:pPr>
              <w:rPr>
                <w:rFonts w:cs="Arial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2652" w:type="dxa"/>
            <w:shd w:val="clear" w:color="auto" w:fill="B2A1C7" w:themeFill="accent4" w:themeFillTint="99"/>
          </w:tcPr>
          <w:p w14:paraId="30364795" w14:textId="77777777" w:rsidR="00A80A17" w:rsidRPr="00C40378" w:rsidRDefault="00A80A17" w:rsidP="00A80A17">
            <w:pPr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C40378">
              <w:rPr>
                <w:rFonts w:cs="Arial"/>
                <w:b/>
                <w:bCs/>
                <w:color w:val="FFFFFF" w:themeColor="background1"/>
                <w:szCs w:val="22"/>
              </w:rPr>
              <w:t>No. of Assessments Reviewed</w:t>
            </w:r>
          </w:p>
        </w:tc>
        <w:tc>
          <w:tcPr>
            <w:tcW w:w="2268" w:type="dxa"/>
            <w:shd w:val="clear" w:color="auto" w:fill="auto"/>
          </w:tcPr>
          <w:p w14:paraId="2D64F0F4" w14:textId="77777777" w:rsidR="00A80A17" w:rsidRPr="0071246C" w:rsidRDefault="00A80A17" w:rsidP="00A80A17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777B3C6E" w14:textId="77777777" w:rsidR="00C66E85" w:rsidRDefault="00C66E85" w:rsidP="0070558B">
      <w:pPr>
        <w:rPr>
          <w:rFonts w:cs="Arial"/>
          <w:b/>
          <w:bCs/>
        </w:rPr>
      </w:pPr>
    </w:p>
    <w:tbl>
      <w:tblPr>
        <w:tblpPr w:leftFromText="180" w:rightFromText="180" w:vertAnchor="text" w:horzAnchor="margin" w:tblpXSpec="center" w:tblpY="-4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2A1C7" w:themeFill="accent4" w:themeFillTint="99"/>
        <w:tblLook w:val="0000" w:firstRow="0" w:lastRow="0" w:firstColumn="0" w:lastColumn="0" w:noHBand="0" w:noVBand="0"/>
      </w:tblPr>
      <w:tblGrid>
        <w:gridCol w:w="4678"/>
        <w:gridCol w:w="2480"/>
        <w:gridCol w:w="2481"/>
      </w:tblGrid>
      <w:tr w:rsidR="00A80A17" w:rsidRPr="0071246C" w14:paraId="61BF2735" w14:textId="77777777" w:rsidTr="00A80A17">
        <w:trPr>
          <w:trHeight w:val="558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14:paraId="55315CBA" w14:textId="77777777" w:rsidR="00A80A17" w:rsidRPr="0071246C" w:rsidRDefault="00A80A17" w:rsidP="00A80A17">
            <w:pPr>
              <w:pStyle w:val="Heading4"/>
              <w:rPr>
                <w:rFonts w:cs="Arial"/>
                <w:color w:val="FFFFFF" w:themeColor="background1"/>
                <w:szCs w:val="22"/>
              </w:rPr>
            </w:pPr>
            <w:r w:rsidRPr="0071246C">
              <w:rPr>
                <w:rFonts w:cs="Arial"/>
                <w:color w:val="FFFFFF" w:themeColor="background1"/>
                <w:szCs w:val="22"/>
              </w:rPr>
              <w:t>You must ensure that you have seen the following documentation, please indicate:</w:t>
            </w:r>
          </w:p>
        </w:tc>
      </w:tr>
      <w:tr w:rsidR="00A80A17" w:rsidRPr="0071246C" w14:paraId="2E262926" w14:textId="77777777" w:rsidTr="00A80A17">
        <w:trPr>
          <w:trHeight w:val="558"/>
        </w:trPr>
        <w:tc>
          <w:tcPr>
            <w:tcW w:w="4678" w:type="dxa"/>
            <w:shd w:val="clear" w:color="auto" w:fill="FFFFFF" w:themeFill="background1"/>
            <w:vAlign w:val="center"/>
          </w:tcPr>
          <w:p w14:paraId="7D4FFBB6" w14:textId="77777777" w:rsidR="00A80A17" w:rsidRPr="0071246C" w:rsidRDefault="00A80A17" w:rsidP="00A80A17">
            <w:pPr>
              <w:pStyle w:val="Heading4"/>
              <w:rPr>
                <w:rFonts w:cs="Arial"/>
                <w:szCs w:val="22"/>
              </w:rPr>
            </w:pP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00785EB2" w14:textId="77777777" w:rsidR="00A80A17" w:rsidRPr="0071246C" w:rsidRDefault="00A80A17" w:rsidP="00A80A17">
            <w:pPr>
              <w:pStyle w:val="Heading4"/>
              <w:jc w:val="center"/>
              <w:rPr>
                <w:rFonts w:cs="Arial"/>
                <w:bCs w:val="0"/>
                <w:szCs w:val="22"/>
              </w:rPr>
            </w:pPr>
            <w:r w:rsidRPr="0071246C">
              <w:rPr>
                <w:rFonts w:cs="Arial"/>
                <w:bCs w:val="0"/>
                <w:szCs w:val="22"/>
              </w:rPr>
              <w:t>Yes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24D58398" w14:textId="77777777" w:rsidR="00A80A17" w:rsidRPr="0071246C" w:rsidRDefault="00A80A17" w:rsidP="00A80A17">
            <w:pPr>
              <w:pStyle w:val="Heading4"/>
              <w:jc w:val="center"/>
              <w:rPr>
                <w:rFonts w:cs="Arial"/>
                <w:bCs w:val="0"/>
                <w:szCs w:val="22"/>
              </w:rPr>
            </w:pPr>
            <w:r w:rsidRPr="0071246C">
              <w:rPr>
                <w:rFonts w:cs="Arial"/>
                <w:bCs w:val="0"/>
                <w:szCs w:val="22"/>
              </w:rPr>
              <w:t>No</w:t>
            </w:r>
          </w:p>
        </w:tc>
      </w:tr>
      <w:tr w:rsidR="00A80A17" w:rsidRPr="0071246C" w14:paraId="32B0C8A4" w14:textId="77777777" w:rsidTr="00A80A17">
        <w:trPr>
          <w:trHeight w:val="558"/>
        </w:trPr>
        <w:tc>
          <w:tcPr>
            <w:tcW w:w="4678" w:type="dxa"/>
            <w:shd w:val="clear" w:color="auto" w:fill="FFFFFF" w:themeFill="background1"/>
            <w:vAlign w:val="center"/>
          </w:tcPr>
          <w:p w14:paraId="09056E5D" w14:textId="77777777" w:rsidR="00A80A17" w:rsidRPr="00107D01" w:rsidRDefault="00A80A17" w:rsidP="00A80A17">
            <w:pPr>
              <w:pStyle w:val="Heading4"/>
              <w:rPr>
                <w:rFonts w:asciiTheme="minorHAnsi" w:hAnsiTheme="minorHAnsi" w:cstheme="minorHAnsi"/>
                <w:b w:val="0"/>
                <w:szCs w:val="22"/>
              </w:rPr>
            </w:pPr>
            <w:r w:rsidRPr="00107D01">
              <w:rPr>
                <w:rFonts w:asciiTheme="minorHAnsi" w:hAnsiTheme="minorHAnsi" w:cstheme="minorHAnsi"/>
                <w:b w:val="0"/>
                <w:szCs w:val="22"/>
              </w:rPr>
              <w:t>Full list of marks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30678F8F" w14:textId="77777777" w:rsidR="00A80A17" w:rsidRPr="0071246C" w:rsidRDefault="00A80A17" w:rsidP="00A80A17">
            <w:pPr>
              <w:pStyle w:val="Heading4"/>
              <w:rPr>
                <w:rFonts w:cs="Arial"/>
                <w:b w:val="0"/>
                <w:bCs w:val="0"/>
                <w:szCs w:val="22"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FFB31C3" w14:textId="77777777" w:rsidR="00A80A17" w:rsidRPr="0071246C" w:rsidRDefault="00A80A17" w:rsidP="00A80A17">
            <w:pPr>
              <w:pStyle w:val="Heading4"/>
              <w:rPr>
                <w:rFonts w:cs="Arial"/>
                <w:b w:val="0"/>
                <w:bCs w:val="0"/>
                <w:szCs w:val="22"/>
              </w:rPr>
            </w:pPr>
          </w:p>
        </w:tc>
      </w:tr>
      <w:tr w:rsidR="00A80A17" w:rsidRPr="0071246C" w14:paraId="5345CBDA" w14:textId="77777777" w:rsidTr="00A80A17">
        <w:trPr>
          <w:trHeight w:val="558"/>
        </w:trPr>
        <w:tc>
          <w:tcPr>
            <w:tcW w:w="4678" w:type="dxa"/>
            <w:shd w:val="clear" w:color="auto" w:fill="FFFFFF" w:themeFill="background1"/>
            <w:vAlign w:val="center"/>
          </w:tcPr>
          <w:p w14:paraId="430DFFA7" w14:textId="77777777" w:rsidR="00A80A17" w:rsidRPr="00107D01" w:rsidRDefault="00A80A17" w:rsidP="00A80A17">
            <w:pPr>
              <w:pStyle w:val="Heading4"/>
              <w:rPr>
                <w:rFonts w:asciiTheme="minorHAnsi" w:hAnsiTheme="minorHAnsi" w:cstheme="minorHAnsi"/>
                <w:b w:val="0"/>
                <w:szCs w:val="22"/>
              </w:rPr>
            </w:pPr>
            <w:r w:rsidRPr="00107D01">
              <w:rPr>
                <w:rFonts w:asciiTheme="minorHAnsi" w:hAnsiTheme="minorHAnsi" w:cstheme="minorHAnsi"/>
                <w:b w:val="0"/>
                <w:szCs w:val="22"/>
              </w:rPr>
              <w:t>Assessment brief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0B15711E" w14:textId="77777777" w:rsidR="00A80A17" w:rsidRPr="0071246C" w:rsidRDefault="00A80A17" w:rsidP="00A80A17">
            <w:pPr>
              <w:pStyle w:val="Heading4"/>
              <w:rPr>
                <w:rFonts w:cs="Arial"/>
                <w:b w:val="0"/>
                <w:bCs w:val="0"/>
                <w:szCs w:val="22"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50A1339C" w14:textId="77777777" w:rsidR="00A80A17" w:rsidRPr="0071246C" w:rsidRDefault="00A80A17" w:rsidP="00A80A17">
            <w:pPr>
              <w:pStyle w:val="Heading4"/>
              <w:rPr>
                <w:rFonts w:cs="Arial"/>
                <w:b w:val="0"/>
                <w:bCs w:val="0"/>
                <w:szCs w:val="22"/>
              </w:rPr>
            </w:pPr>
          </w:p>
        </w:tc>
      </w:tr>
      <w:tr w:rsidR="00A80A17" w:rsidRPr="0071246C" w14:paraId="79B71891" w14:textId="77777777" w:rsidTr="00A80A17">
        <w:trPr>
          <w:trHeight w:val="558"/>
        </w:trPr>
        <w:tc>
          <w:tcPr>
            <w:tcW w:w="4678" w:type="dxa"/>
            <w:shd w:val="clear" w:color="auto" w:fill="FFFFFF" w:themeFill="background1"/>
            <w:vAlign w:val="center"/>
          </w:tcPr>
          <w:p w14:paraId="37AA3E6A" w14:textId="77777777" w:rsidR="00A80A17" w:rsidRPr="00107D01" w:rsidRDefault="00A80A17" w:rsidP="00A80A17">
            <w:pPr>
              <w:pStyle w:val="Heading4"/>
              <w:rPr>
                <w:rFonts w:asciiTheme="minorHAnsi" w:hAnsiTheme="minorHAnsi" w:cstheme="minorHAnsi"/>
                <w:b w:val="0"/>
                <w:szCs w:val="22"/>
              </w:rPr>
            </w:pPr>
            <w:r w:rsidRPr="00107D01">
              <w:rPr>
                <w:rFonts w:asciiTheme="minorHAnsi" w:hAnsiTheme="minorHAnsi" w:cstheme="minorHAnsi"/>
                <w:b w:val="0"/>
                <w:szCs w:val="22"/>
              </w:rPr>
              <w:t>Marking criteria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192948A5" w14:textId="77777777" w:rsidR="00A80A17" w:rsidRPr="0071246C" w:rsidRDefault="00A80A17" w:rsidP="00A80A17">
            <w:pPr>
              <w:pStyle w:val="Heading4"/>
              <w:rPr>
                <w:rFonts w:cs="Arial"/>
                <w:b w:val="0"/>
                <w:bCs w:val="0"/>
                <w:szCs w:val="22"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5FD49724" w14:textId="77777777" w:rsidR="00A80A17" w:rsidRPr="0071246C" w:rsidRDefault="00A80A17" w:rsidP="00A80A17">
            <w:pPr>
              <w:pStyle w:val="Heading4"/>
              <w:rPr>
                <w:rFonts w:cs="Arial"/>
                <w:b w:val="0"/>
                <w:bCs w:val="0"/>
                <w:szCs w:val="22"/>
              </w:rPr>
            </w:pPr>
          </w:p>
        </w:tc>
      </w:tr>
      <w:tr w:rsidR="00A80A17" w:rsidRPr="0071246C" w14:paraId="6DCEEE4C" w14:textId="77777777" w:rsidTr="00A80A17">
        <w:trPr>
          <w:trHeight w:val="558"/>
        </w:trPr>
        <w:tc>
          <w:tcPr>
            <w:tcW w:w="4678" w:type="dxa"/>
            <w:shd w:val="clear" w:color="auto" w:fill="FFFFFF" w:themeFill="background1"/>
            <w:vAlign w:val="center"/>
          </w:tcPr>
          <w:p w14:paraId="00366060" w14:textId="77777777" w:rsidR="00A80A17" w:rsidRPr="00107D01" w:rsidRDefault="00A80A17" w:rsidP="00A80A17">
            <w:pPr>
              <w:pStyle w:val="Heading4"/>
              <w:rPr>
                <w:rFonts w:asciiTheme="minorHAnsi" w:hAnsiTheme="minorHAnsi" w:cstheme="minorHAnsi"/>
                <w:b w:val="0"/>
                <w:szCs w:val="22"/>
              </w:rPr>
            </w:pPr>
            <w:r w:rsidRPr="00107D01">
              <w:rPr>
                <w:rFonts w:asciiTheme="minorHAnsi" w:hAnsiTheme="minorHAnsi" w:cstheme="minorHAnsi"/>
                <w:b w:val="0"/>
                <w:szCs w:val="22"/>
              </w:rPr>
              <w:t>Feedback sheet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411BF35B" w14:textId="77777777" w:rsidR="00A80A17" w:rsidRPr="0071246C" w:rsidRDefault="00A80A17" w:rsidP="00A80A17">
            <w:pPr>
              <w:pStyle w:val="Heading4"/>
              <w:rPr>
                <w:rFonts w:cs="Arial"/>
                <w:b w:val="0"/>
                <w:bCs w:val="0"/>
                <w:szCs w:val="22"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853B18A" w14:textId="77777777" w:rsidR="00A80A17" w:rsidRPr="0071246C" w:rsidRDefault="00A80A17" w:rsidP="00A80A17">
            <w:pPr>
              <w:pStyle w:val="Heading4"/>
              <w:rPr>
                <w:rFonts w:cs="Arial"/>
                <w:b w:val="0"/>
                <w:bCs w:val="0"/>
                <w:szCs w:val="22"/>
              </w:rPr>
            </w:pPr>
          </w:p>
        </w:tc>
      </w:tr>
    </w:tbl>
    <w:p w14:paraId="0A4429E4" w14:textId="77777777" w:rsidR="00D44208" w:rsidRDefault="00D44208" w:rsidP="00C95013">
      <w:pPr>
        <w:rPr>
          <w:rFonts w:cs="Arial"/>
        </w:rPr>
      </w:pPr>
    </w:p>
    <w:tbl>
      <w:tblPr>
        <w:tblW w:w="1081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2A1C7" w:themeFill="accent4" w:themeFillTint="99"/>
        <w:tblLook w:val="0000" w:firstRow="0" w:lastRow="0" w:firstColumn="0" w:lastColumn="0" w:noHBand="0" w:noVBand="0"/>
      </w:tblPr>
      <w:tblGrid>
        <w:gridCol w:w="1276"/>
        <w:gridCol w:w="2128"/>
        <w:gridCol w:w="1842"/>
        <w:gridCol w:w="1985"/>
        <w:gridCol w:w="1843"/>
        <w:gridCol w:w="1743"/>
      </w:tblGrid>
      <w:tr w:rsidR="00006F00" w14:paraId="228C10B2" w14:textId="302879AC" w:rsidTr="00006F00">
        <w:trPr>
          <w:trHeight w:val="469"/>
        </w:trPr>
        <w:tc>
          <w:tcPr>
            <w:tcW w:w="1276" w:type="dxa"/>
            <w:shd w:val="clear" w:color="auto" w:fill="B2A1C7" w:themeFill="accent4" w:themeFillTint="99"/>
          </w:tcPr>
          <w:p w14:paraId="17BF33D9" w14:textId="43A8140A" w:rsidR="00006F00" w:rsidRPr="00C40378" w:rsidRDefault="00006F00" w:rsidP="00006F00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Working at academic level</w:t>
            </w:r>
          </w:p>
        </w:tc>
        <w:tc>
          <w:tcPr>
            <w:tcW w:w="2128" w:type="dxa"/>
            <w:shd w:val="clear" w:color="auto" w:fill="B2A1C7" w:themeFill="accent4" w:themeFillTint="99"/>
            <w:vAlign w:val="center"/>
          </w:tcPr>
          <w:p w14:paraId="7D60FFED" w14:textId="1FB256F8" w:rsidR="00006F00" w:rsidRPr="00C40378" w:rsidRDefault="00006F00" w:rsidP="00CF3371">
            <w:pPr>
              <w:rPr>
                <w:rFonts w:cs="Arial"/>
                <w:b/>
                <w:bCs/>
                <w:color w:val="FFFFFF" w:themeColor="background1"/>
              </w:rPr>
            </w:pPr>
            <w:r w:rsidRPr="00C40378">
              <w:rPr>
                <w:rFonts w:cs="Arial"/>
                <w:b/>
                <w:bCs/>
                <w:color w:val="FFFFFF" w:themeColor="background1"/>
              </w:rPr>
              <w:t>Grade</w:t>
            </w:r>
          </w:p>
        </w:tc>
        <w:tc>
          <w:tcPr>
            <w:tcW w:w="1842" w:type="dxa"/>
            <w:shd w:val="clear" w:color="auto" w:fill="B2A1C7" w:themeFill="accent4" w:themeFillTint="99"/>
          </w:tcPr>
          <w:p w14:paraId="44E37ED4" w14:textId="77777777" w:rsidR="00006F00" w:rsidRPr="00006F00" w:rsidRDefault="00006F00" w:rsidP="00E2045B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637207E" w14:textId="1423768C" w:rsidR="00006F00" w:rsidRPr="00006F00" w:rsidRDefault="00006F00" w:rsidP="00E2045B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06F00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Total number of assessed pieces of work per band before moderation</w:t>
            </w:r>
          </w:p>
        </w:tc>
        <w:tc>
          <w:tcPr>
            <w:tcW w:w="1985" w:type="dxa"/>
            <w:shd w:val="clear" w:color="auto" w:fill="B2A1C7" w:themeFill="accent4" w:themeFillTint="99"/>
            <w:vAlign w:val="center"/>
          </w:tcPr>
          <w:p w14:paraId="2737CBA4" w14:textId="2F15FF64" w:rsidR="00006F00" w:rsidRPr="00006F00" w:rsidRDefault="00006F00" w:rsidP="00CF3371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06F00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Actual number of assessed pieces of work moderated per band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14:paraId="6685714A" w14:textId="77777777" w:rsidR="00006F00" w:rsidRPr="00006F00" w:rsidRDefault="00006F00" w:rsidP="00E2045B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DCCE41C" w14:textId="4A7358A7" w:rsidR="00006F00" w:rsidRPr="00006F00" w:rsidRDefault="00006F00" w:rsidP="00E2045B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06F00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Number of grade amendments resulting in band movements up  </w:t>
            </w:r>
          </w:p>
        </w:tc>
        <w:tc>
          <w:tcPr>
            <w:tcW w:w="1743" w:type="dxa"/>
            <w:shd w:val="clear" w:color="auto" w:fill="B2A1C7" w:themeFill="accent4" w:themeFillTint="99"/>
          </w:tcPr>
          <w:p w14:paraId="285821C4" w14:textId="77777777" w:rsidR="00006F00" w:rsidRPr="00006F00" w:rsidRDefault="00006F00" w:rsidP="00E2045B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0B65566" w14:textId="6891794A" w:rsidR="00006F00" w:rsidRPr="00006F00" w:rsidRDefault="00006F00" w:rsidP="00E2045B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06F00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Number of grade amendments resulting in band movements down</w:t>
            </w:r>
          </w:p>
        </w:tc>
      </w:tr>
      <w:tr w:rsidR="00006F00" w14:paraId="31745A54" w14:textId="2B22ECA8" w:rsidTr="00006F00">
        <w:trPr>
          <w:trHeight w:val="469"/>
        </w:trPr>
        <w:tc>
          <w:tcPr>
            <w:tcW w:w="1276" w:type="dxa"/>
          </w:tcPr>
          <w:p w14:paraId="0F480116" w14:textId="5ACFD635" w:rsidR="00006F00" w:rsidRDefault="00006F00" w:rsidP="00E2045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Level 7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9A92141" w14:textId="1D34D7D0" w:rsidR="00006F00" w:rsidRDefault="00006F00" w:rsidP="00E2045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A+ (85-100%)</w:t>
            </w:r>
          </w:p>
        </w:tc>
        <w:tc>
          <w:tcPr>
            <w:tcW w:w="1842" w:type="dxa"/>
          </w:tcPr>
          <w:p w14:paraId="157F80B6" w14:textId="77777777" w:rsidR="00006F00" w:rsidRDefault="00006F00" w:rsidP="00E2045B">
            <w:pPr>
              <w:rPr>
                <w:rFonts w:cs="Arial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86DA589" w14:textId="3BE684C0" w:rsidR="00006F00" w:rsidRDefault="00006F00" w:rsidP="00E2045B">
            <w:pPr>
              <w:rPr>
                <w:rFonts w:cs="Arial"/>
                <w:b/>
                <w:bCs/>
              </w:rPr>
            </w:pPr>
          </w:p>
        </w:tc>
        <w:tc>
          <w:tcPr>
            <w:tcW w:w="1843" w:type="dxa"/>
          </w:tcPr>
          <w:p w14:paraId="70EE6597" w14:textId="77777777" w:rsidR="00006F00" w:rsidRDefault="00006F00" w:rsidP="00E2045B">
            <w:pPr>
              <w:rPr>
                <w:rFonts w:cs="Arial"/>
                <w:b/>
                <w:bCs/>
              </w:rPr>
            </w:pPr>
          </w:p>
        </w:tc>
        <w:tc>
          <w:tcPr>
            <w:tcW w:w="1743" w:type="dxa"/>
          </w:tcPr>
          <w:p w14:paraId="073AE6EE" w14:textId="77777777" w:rsidR="00006F00" w:rsidRDefault="00006F00" w:rsidP="00E2045B">
            <w:pPr>
              <w:rPr>
                <w:rFonts w:cs="Arial"/>
                <w:b/>
                <w:bCs/>
              </w:rPr>
            </w:pPr>
          </w:p>
        </w:tc>
      </w:tr>
      <w:tr w:rsidR="00006F00" w14:paraId="75E3EAC9" w14:textId="52AA2ECF" w:rsidTr="00006F00">
        <w:trPr>
          <w:trHeight w:val="469"/>
        </w:trPr>
        <w:tc>
          <w:tcPr>
            <w:tcW w:w="1276" w:type="dxa"/>
          </w:tcPr>
          <w:p w14:paraId="36422273" w14:textId="51A19D20" w:rsidR="00006F00" w:rsidRDefault="00006F00" w:rsidP="00E2045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Level 7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844FD88" w14:textId="585E5726" w:rsidR="00006F00" w:rsidRDefault="00006F00" w:rsidP="00E2045B">
            <w:pPr>
              <w:rPr>
                <w:rFonts w:cs="Arial"/>
                <w:b/>
                <w:bCs/>
              </w:rPr>
            </w:pPr>
            <w:proofErr w:type="gramStart"/>
            <w:r>
              <w:rPr>
                <w:rFonts w:cs="Arial"/>
                <w:b/>
                <w:bCs/>
              </w:rPr>
              <w:t>A  (</w:t>
            </w:r>
            <w:proofErr w:type="gramEnd"/>
            <w:r>
              <w:rPr>
                <w:rFonts w:cs="Arial"/>
                <w:b/>
                <w:bCs/>
              </w:rPr>
              <w:t>70-84%)</w:t>
            </w:r>
          </w:p>
        </w:tc>
        <w:tc>
          <w:tcPr>
            <w:tcW w:w="1842" w:type="dxa"/>
          </w:tcPr>
          <w:p w14:paraId="6A4EACFC" w14:textId="77777777" w:rsidR="00006F00" w:rsidRDefault="00006F00" w:rsidP="00E2045B">
            <w:pPr>
              <w:rPr>
                <w:rFonts w:cs="Arial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9BF2B11" w14:textId="57797A1E" w:rsidR="00006F00" w:rsidRDefault="00006F00" w:rsidP="00E2045B">
            <w:pPr>
              <w:rPr>
                <w:rFonts w:cs="Arial"/>
                <w:b/>
                <w:bCs/>
              </w:rPr>
            </w:pPr>
          </w:p>
        </w:tc>
        <w:tc>
          <w:tcPr>
            <w:tcW w:w="1843" w:type="dxa"/>
          </w:tcPr>
          <w:p w14:paraId="483774AD" w14:textId="77777777" w:rsidR="00006F00" w:rsidRDefault="00006F00" w:rsidP="00E2045B">
            <w:pPr>
              <w:rPr>
                <w:rFonts w:cs="Arial"/>
                <w:b/>
                <w:bCs/>
              </w:rPr>
            </w:pPr>
          </w:p>
        </w:tc>
        <w:tc>
          <w:tcPr>
            <w:tcW w:w="1743" w:type="dxa"/>
          </w:tcPr>
          <w:p w14:paraId="6BB17276" w14:textId="77777777" w:rsidR="00006F00" w:rsidRDefault="00006F00" w:rsidP="00E2045B">
            <w:pPr>
              <w:rPr>
                <w:rFonts w:cs="Arial"/>
                <w:b/>
                <w:bCs/>
              </w:rPr>
            </w:pPr>
          </w:p>
        </w:tc>
      </w:tr>
      <w:tr w:rsidR="00006F00" w14:paraId="660C1074" w14:textId="5E2D49F4" w:rsidTr="00006F00">
        <w:trPr>
          <w:trHeight w:val="469"/>
        </w:trPr>
        <w:tc>
          <w:tcPr>
            <w:tcW w:w="1276" w:type="dxa"/>
          </w:tcPr>
          <w:p w14:paraId="35008B8C" w14:textId="5838E2F7" w:rsidR="00006F00" w:rsidRDefault="00006F00" w:rsidP="00E2045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Level 6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782CDB6" w14:textId="223060DC" w:rsidR="00006F00" w:rsidRDefault="00006F00" w:rsidP="00E2045B">
            <w:pPr>
              <w:rPr>
                <w:rFonts w:cs="Arial"/>
                <w:b/>
                <w:bCs/>
              </w:rPr>
            </w:pPr>
            <w:proofErr w:type="gramStart"/>
            <w:r>
              <w:rPr>
                <w:rFonts w:cs="Arial"/>
                <w:b/>
                <w:bCs/>
              </w:rPr>
              <w:t>B  (</w:t>
            </w:r>
            <w:proofErr w:type="gramEnd"/>
            <w:r>
              <w:rPr>
                <w:rFonts w:cs="Arial"/>
                <w:b/>
                <w:bCs/>
              </w:rPr>
              <w:t>60-60%)</w:t>
            </w:r>
          </w:p>
        </w:tc>
        <w:tc>
          <w:tcPr>
            <w:tcW w:w="1842" w:type="dxa"/>
          </w:tcPr>
          <w:p w14:paraId="61E98CFD" w14:textId="77777777" w:rsidR="00006F00" w:rsidRDefault="00006F00" w:rsidP="00E2045B">
            <w:pPr>
              <w:rPr>
                <w:rFonts w:cs="Arial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01A8FD1" w14:textId="674F2273" w:rsidR="00006F00" w:rsidRDefault="00006F00" w:rsidP="00E2045B">
            <w:pPr>
              <w:rPr>
                <w:rFonts w:cs="Arial"/>
                <w:b/>
                <w:bCs/>
              </w:rPr>
            </w:pPr>
          </w:p>
        </w:tc>
        <w:tc>
          <w:tcPr>
            <w:tcW w:w="1843" w:type="dxa"/>
          </w:tcPr>
          <w:p w14:paraId="69145C03" w14:textId="77777777" w:rsidR="00006F00" w:rsidRDefault="00006F00" w:rsidP="00E2045B">
            <w:pPr>
              <w:rPr>
                <w:rFonts w:cs="Arial"/>
                <w:b/>
                <w:bCs/>
              </w:rPr>
            </w:pPr>
          </w:p>
        </w:tc>
        <w:tc>
          <w:tcPr>
            <w:tcW w:w="1743" w:type="dxa"/>
          </w:tcPr>
          <w:p w14:paraId="1F80A6BD" w14:textId="77777777" w:rsidR="00006F00" w:rsidRDefault="00006F00" w:rsidP="00E2045B">
            <w:pPr>
              <w:rPr>
                <w:rFonts w:cs="Arial"/>
                <w:b/>
                <w:bCs/>
              </w:rPr>
            </w:pPr>
          </w:p>
        </w:tc>
      </w:tr>
      <w:tr w:rsidR="00006F00" w14:paraId="130EEFF8" w14:textId="77777777" w:rsidTr="00006F00">
        <w:trPr>
          <w:trHeight w:val="469"/>
        </w:trPr>
        <w:tc>
          <w:tcPr>
            <w:tcW w:w="1276" w:type="dxa"/>
          </w:tcPr>
          <w:p w14:paraId="35D321BE" w14:textId="440D33A9" w:rsidR="00006F00" w:rsidRDefault="00006F00" w:rsidP="00E2045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Level 6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843ED52" w14:textId="70F65977" w:rsidR="00006F00" w:rsidRDefault="00006F00" w:rsidP="00E2045B">
            <w:pPr>
              <w:rPr>
                <w:rFonts w:cs="Arial"/>
                <w:b/>
                <w:bCs/>
              </w:rPr>
            </w:pPr>
            <w:proofErr w:type="gramStart"/>
            <w:r>
              <w:rPr>
                <w:rFonts w:cs="Arial"/>
                <w:b/>
                <w:bCs/>
              </w:rPr>
              <w:t>C  (</w:t>
            </w:r>
            <w:proofErr w:type="gramEnd"/>
            <w:r>
              <w:rPr>
                <w:rFonts w:cs="Arial"/>
                <w:b/>
                <w:bCs/>
              </w:rPr>
              <w:t>50-59%)</w:t>
            </w:r>
          </w:p>
        </w:tc>
        <w:tc>
          <w:tcPr>
            <w:tcW w:w="1842" w:type="dxa"/>
          </w:tcPr>
          <w:p w14:paraId="00F419A4" w14:textId="77777777" w:rsidR="00006F00" w:rsidRDefault="00006F00" w:rsidP="00E2045B">
            <w:pPr>
              <w:rPr>
                <w:rFonts w:cs="Arial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F885A8E" w14:textId="77777777" w:rsidR="00006F00" w:rsidRDefault="00006F00" w:rsidP="00E2045B">
            <w:pPr>
              <w:rPr>
                <w:rFonts w:cs="Arial"/>
                <w:b/>
                <w:bCs/>
              </w:rPr>
            </w:pPr>
          </w:p>
        </w:tc>
        <w:tc>
          <w:tcPr>
            <w:tcW w:w="1843" w:type="dxa"/>
          </w:tcPr>
          <w:p w14:paraId="1D06D959" w14:textId="77777777" w:rsidR="00006F00" w:rsidRDefault="00006F00" w:rsidP="00E2045B">
            <w:pPr>
              <w:rPr>
                <w:rFonts w:cs="Arial"/>
                <w:b/>
                <w:bCs/>
              </w:rPr>
            </w:pPr>
          </w:p>
        </w:tc>
        <w:tc>
          <w:tcPr>
            <w:tcW w:w="1743" w:type="dxa"/>
          </w:tcPr>
          <w:p w14:paraId="2ACCEF8E" w14:textId="77777777" w:rsidR="00006F00" w:rsidRDefault="00006F00" w:rsidP="00E2045B">
            <w:pPr>
              <w:rPr>
                <w:rFonts w:cs="Arial"/>
                <w:b/>
                <w:bCs/>
              </w:rPr>
            </w:pPr>
          </w:p>
        </w:tc>
      </w:tr>
      <w:tr w:rsidR="00006F00" w14:paraId="620F1ED9" w14:textId="442BFE69" w:rsidTr="00006F00">
        <w:trPr>
          <w:trHeight w:val="469"/>
        </w:trPr>
        <w:tc>
          <w:tcPr>
            <w:tcW w:w="1276" w:type="dxa"/>
          </w:tcPr>
          <w:p w14:paraId="5AE0B594" w14:textId="5C3EB820" w:rsidR="00006F00" w:rsidRDefault="00006F00" w:rsidP="00E2045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Level 6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7E00F93" w14:textId="7FC24512" w:rsidR="00006F00" w:rsidRDefault="00006F00" w:rsidP="00E2045B">
            <w:pPr>
              <w:rPr>
                <w:rFonts w:cs="Arial"/>
                <w:b/>
                <w:bCs/>
              </w:rPr>
            </w:pPr>
            <w:proofErr w:type="gramStart"/>
            <w:r>
              <w:rPr>
                <w:rFonts w:cs="Arial"/>
                <w:b/>
                <w:bCs/>
              </w:rPr>
              <w:t>D  (</w:t>
            </w:r>
            <w:proofErr w:type="gramEnd"/>
            <w:r>
              <w:rPr>
                <w:rFonts w:cs="Arial"/>
                <w:b/>
                <w:bCs/>
              </w:rPr>
              <w:t>40-49%)</w:t>
            </w:r>
          </w:p>
        </w:tc>
        <w:tc>
          <w:tcPr>
            <w:tcW w:w="1842" w:type="dxa"/>
          </w:tcPr>
          <w:p w14:paraId="4638FB12" w14:textId="77777777" w:rsidR="00006F00" w:rsidRDefault="00006F00" w:rsidP="00E2045B">
            <w:pPr>
              <w:rPr>
                <w:rFonts w:cs="Arial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9C267A5" w14:textId="57D29F60" w:rsidR="00006F00" w:rsidRDefault="00006F00" w:rsidP="00E2045B">
            <w:pPr>
              <w:rPr>
                <w:rFonts w:cs="Arial"/>
                <w:b/>
                <w:bCs/>
              </w:rPr>
            </w:pPr>
          </w:p>
        </w:tc>
        <w:tc>
          <w:tcPr>
            <w:tcW w:w="1843" w:type="dxa"/>
          </w:tcPr>
          <w:p w14:paraId="1AC9F3DC" w14:textId="77777777" w:rsidR="00006F00" w:rsidRDefault="00006F00" w:rsidP="00E2045B">
            <w:pPr>
              <w:rPr>
                <w:rFonts w:cs="Arial"/>
                <w:b/>
                <w:bCs/>
              </w:rPr>
            </w:pPr>
          </w:p>
        </w:tc>
        <w:tc>
          <w:tcPr>
            <w:tcW w:w="1743" w:type="dxa"/>
          </w:tcPr>
          <w:p w14:paraId="22649DC2" w14:textId="77777777" w:rsidR="00006F00" w:rsidRDefault="00006F00" w:rsidP="00E2045B">
            <w:pPr>
              <w:rPr>
                <w:rFonts w:cs="Arial"/>
                <w:b/>
                <w:bCs/>
              </w:rPr>
            </w:pPr>
          </w:p>
        </w:tc>
      </w:tr>
      <w:tr w:rsidR="00006F00" w14:paraId="59F28C5D" w14:textId="36589D7F" w:rsidTr="00006F00">
        <w:trPr>
          <w:trHeight w:val="469"/>
        </w:trPr>
        <w:tc>
          <w:tcPr>
            <w:tcW w:w="1276" w:type="dxa"/>
          </w:tcPr>
          <w:p w14:paraId="779755B7" w14:textId="6D2A77EB" w:rsidR="00006F00" w:rsidRDefault="00006F00" w:rsidP="00E2045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Refer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91F58F9" w14:textId="79A2DA22" w:rsidR="00006F00" w:rsidRDefault="00006F00" w:rsidP="00E2045B">
            <w:pPr>
              <w:rPr>
                <w:rFonts w:cs="Arial"/>
                <w:b/>
                <w:bCs/>
              </w:rPr>
            </w:pPr>
            <w:proofErr w:type="gramStart"/>
            <w:r>
              <w:rPr>
                <w:rFonts w:cs="Arial"/>
                <w:b/>
                <w:bCs/>
              </w:rPr>
              <w:t>E  (</w:t>
            </w:r>
            <w:proofErr w:type="gramEnd"/>
            <w:r>
              <w:rPr>
                <w:rFonts w:cs="Arial"/>
                <w:b/>
                <w:bCs/>
              </w:rPr>
              <w:t>30-39%)</w:t>
            </w:r>
          </w:p>
        </w:tc>
        <w:tc>
          <w:tcPr>
            <w:tcW w:w="1842" w:type="dxa"/>
          </w:tcPr>
          <w:p w14:paraId="34DAC956" w14:textId="77777777" w:rsidR="00006F00" w:rsidRDefault="00006F00" w:rsidP="00E2045B">
            <w:pPr>
              <w:rPr>
                <w:rFonts w:cs="Arial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2A5491C" w14:textId="1304A92C" w:rsidR="00006F00" w:rsidRDefault="00006F00" w:rsidP="00E2045B">
            <w:pPr>
              <w:rPr>
                <w:rFonts w:cs="Arial"/>
                <w:b/>
                <w:bCs/>
              </w:rPr>
            </w:pPr>
          </w:p>
        </w:tc>
        <w:tc>
          <w:tcPr>
            <w:tcW w:w="1843" w:type="dxa"/>
          </w:tcPr>
          <w:p w14:paraId="337E7D06" w14:textId="77777777" w:rsidR="00006F00" w:rsidRDefault="00006F00" w:rsidP="00E2045B">
            <w:pPr>
              <w:rPr>
                <w:rFonts w:cs="Arial"/>
                <w:b/>
                <w:bCs/>
              </w:rPr>
            </w:pPr>
          </w:p>
        </w:tc>
        <w:tc>
          <w:tcPr>
            <w:tcW w:w="1743" w:type="dxa"/>
          </w:tcPr>
          <w:p w14:paraId="199B0BC5" w14:textId="77777777" w:rsidR="00006F00" w:rsidRDefault="00006F00" w:rsidP="00E2045B">
            <w:pPr>
              <w:rPr>
                <w:rFonts w:cs="Arial"/>
                <w:b/>
                <w:bCs/>
              </w:rPr>
            </w:pPr>
          </w:p>
        </w:tc>
      </w:tr>
      <w:tr w:rsidR="00006F00" w14:paraId="4CB1D213" w14:textId="6839B210" w:rsidTr="00006F00">
        <w:trPr>
          <w:trHeight w:val="469"/>
        </w:trPr>
        <w:tc>
          <w:tcPr>
            <w:tcW w:w="1276" w:type="dxa"/>
          </w:tcPr>
          <w:p w14:paraId="02968E27" w14:textId="1147597A" w:rsidR="00006F00" w:rsidRDefault="00006F00" w:rsidP="00E2045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Refer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90EA493" w14:textId="03C047FE" w:rsidR="00006F00" w:rsidRDefault="00006F00" w:rsidP="00E2045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F </w:t>
            </w:r>
            <w:proofErr w:type="gramStart"/>
            <w:r>
              <w:rPr>
                <w:rFonts w:cs="Arial"/>
                <w:b/>
                <w:bCs/>
              </w:rPr>
              <w:t>( 0</w:t>
            </w:r>
            <w:proofErr w:type="gramEnd"/>
            <w:r>
              <w:rPr>
                <w:rFonts w:cs="Arial"/>
                <w:b/>
                <w:bCs/>
              </w:rPr>
              <w:t>-29%)</w:t>
            </w:r>
          </w:p>
        </w:tc>
        <w:tc>
          <w:tcPr>
            <w:tcW w:w="1842" w:type="dxa"/>
          </w:tcPr>
          <w:p w14:paraId="432B8B39" w14:textId="77777777" w:rsidR="00006F00" w:rsidRDefault="00006F00" w:rsidP="00E2045B">
            <w:pPr>
              <w:rPr>
                <w:rFonts w:cs="Arial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1CC7BAF" w14:textId="486AC59A" w:rsidR="00006F00" w:rsidRDefault="00006F00" w:rsidP="00E2045B">
            <w:pPr>
              <w:rPr>
                <w:rFonts w:cs="Arial"/>
                <w:b/>
                <w:bCs/>
              </w:rPr>
            </w:pPr>
          </w:p>
        </w:tc>
        <w:tc>
          <w:tcPr>
            <w:tcW w:w="1843" w:type="dxa"/>
          </w:tcPr>
          <w:p w14:paraId="0D33D5D8" w14:textId="77777777" w:rsidR="00006F00" w:rsidRDefault="00006F00" w:rsidP="00E2045B">
            <w:pPr>
              <w:rPr>
                <w:rFonts w:cs="Arial"/>
                <w:b/>
                <w:bCs/>
              </w:rPr>
            </w:pPr>
          </w:p>
        </w:tc>
        <w:tc>
          <w:tcPr>
            <w:tcW w:w="1743" w:type="dxa"/>
          </w:tcPr>
          <w:p w14:paraId="07FA4A0A" w14:textId="77777777" w:rsidR="00006F00" w:rsidRDefault="00006F00" w:rsidP="00E2045B">
            <w:pPr>
              <w:rPr>
                <w:rFonts w:cs="Arial"/>
                <w:b/>
                <w:bCs/>
              </w:rPr>
            </w:pPr>
          </w:p>
        </w:tc>
      </w:tr>
      <w:tr w:rsidR="00006F00" w14:paraId="44BFA684" w14:textId="73B14FE6" w:rsidTr="00006F00">
        <w:trPr>
          <w:trHeight w:val="469"/>
        </w:trPr>
        <w:tc>
          <w:tcPr>
            <w:tcW w:w="1276" w:type="dxa"/>
          </w:tcPr>
          <w:p w14:paraId="79404E65" w14:textId="77777777" w:rsidR="00006F00" w:rsidRDefault="00006F00" w:rsidP="00E2045B">
            <w:pPr>
              <w:rPr>
                <w:rFonts w:cs="Arial"/>
                <w:b/>
                <w:bCs/>
              </w:rPr>
            </w:pPr>
          </w:p>
          <w:p w14:paraId="547B1280" w14:textId="77777777" w:rsidR="00006F00" w:rsidRDefault="00006F00" w:rsidP="00E2045B">
            <w:pPr>
              <w:rPr>
                <w:rFonts w:cs="Arial"/>
                <w:b/>
                <w:bCs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3EEA7E6B" w14:textId="64D82E74" w:rsidR="00006F00" w:rsidRDefault="00006F00" w:rsidP="00E2045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Total</w:t>
            </w:r>
          </w:p>
        </w:tc>
        <w:tc>
          <w:tcPr>
            <w:tcW w:w="1842" w:type="dxa"/>
          </w:tcPr>
          <w:p w14:paraId="3635278B" w14:textId="77777777" w:rsidR="00006F00" w:rsidRDefault="00006F00" w:rsidP="00E2045B">
            <w:pPr>
              <w:rPr>
                <w:rFonts w:cs="Arial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00A4D0" w14:textId="7888E138" w:rsidR="00006F00" w:rsidRDefault="00006F00" w:rsidP="00E2045B">
            <w:pPr>
              <w:rPr>
                <w:rFonts w:cs="Arial"/>
                <w:b/>
                <w:bCs/>
              </w:rPr>
            </w:pPr>
          </w:p>
        </w:tc>
        <w:tc>
          <w:tcPr>
            <w:tcW w:w="1843" w:type="dxa"/>
          </w:tcPr>
          <w:p w14:paraId="3AA181B6" w14:textId="77777777" w:rsidR="00006F00" w:rsidRDefault="00006F00" w:rsidP="00E2045B">
            <w:pPr>
              <w:rPr>
                <w:rFonts w:cs="Arial"/>
                <w:b/>
                <w:bCs/>
              </w:rPr>
            </w:pPr>
          </w:p>
        </w:tc>
        <w:tc>
          <w:tcPr>
            <w:tcW w:w="1743" w:type="dxa"/>
          </w:tcPr>
          <w:p w14:paraId="4B64F6B1" w14:textId="77777777" w:rsidR="00006F00" w:rsidRDefault="00006F00" w:rsidP="00E2045B">
            <w:pPr>
              <w:rPr>
                <w:rFonts w:cs="Arial"/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X="-459" w:tblpY="42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4803"/>
        <w:gridCol w:w="4803"/>
      </w:tblGrid>
      <w:tr w:rsidR="00B22745" w:rsidRPr="000737B1" w14:paraId="083FF4D4" w14:textId="77777777" w:rsidTr="00B22745">
        <w:trPr>
          <w:trHeight w:val="502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4AF731D7" w14:textId="77777777" w:rsidR="00B22745" w:rsidRPr="005E3210" w:rsidRDefault="00B22745" w:rsidP="00B22745">
            <w:pPr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lastRenderedPageBreak/>
              <w:t>Comments from EQA</w:t>
            </w:r>
          </w:p>
        </w:tc>
      </w:tr>
      <w:tr w:rsidR="00483A10" w:rsidRPr="000737B1" w14:paraId="421B2189" w14:textId="77777777" w:rsidTr="00EF238B">
        <w:trPr>
          <w:trHeight w:val="502"/>
        </w:trPr>
        <w:tc>
          <w:tcPr>
            <w:tcW w:w="9606" w:type="dxa"/>
            <w:gridSpan w:val="2"/>
            <w:shd w:val="clear" w:color="auto" w:fill="5F497A" w:themeFill="accent4" w:themeFillShade="BF"/>
            <w:vAlign w:val="center"/>
          </w:tcPr>
          <w:p w14:paraId="50720AF4" w14:textId="55F9D8BA" w:rsidR="00483A10" w:rsidRPr="00107D01" w:rsidRDefault="00483A10" w:rsidP="00B22745">
            <w:pPr>
              <w:rPr>
                <w:rFonts w:asciiTheme="minorHAnsi" w:hAnsiTheme="minorHAnsi" w:cstheme="minorHAnsi"/>
                <w:bCs/>
                <w:color w:val="FFFFFF" w:themeColor="background1"/>
                <w:sz w:val="24"/>
              </w:rPr>
            </w:pPr>
            <w:r w:rsidRPr="00107D01">
              <w:rPr>
                <w:rFonts w:asciiTheme="minorHAnsi" w:hAnsiTheme="minorHAnsi" w:cstheme="minorHAnsi"/>
                <w:bCs/>
                <w:color w:val="FFFFFF" w:themeColor="background1"/>
                <w:sz w:val="24"/>
              </w:rPr>
              <w:t xml:space="preserve">I </w:t>
            </w:r>
            <w:r w:rsidR="003479AC" w:rsidRPr="00107D01">
              <w:rPr>
                <w:rFonts w:asciiTheme="minorHAnsi" w:hAnsiTheme="minorHAnsi" w:cstheme="minorHAnsi"/>
                <w:bCs/>
                <w:color w:val="FFFFFF" w:themeColor="background1"/>
                <w:sz w:val="24"/>
              </w:rPr>
              <w:t>confirm</w:t>
            </w:r>
            <w:r w:rsidRPr="00107D01">
              <w:rPr>
                <w:rFonts w:asciiTheme="minorHAnsi" w:hAnsiTheme="minorHAnsi" w:cstheme="minorHAnsi"/>
                <w:bCs/>
                <w:color w:val="FFFFFF" w:themeColor="background1"/>
                <w:sz w:val="24"/>
              </w:rPr>
              <w:t xml:space="preserve"> that the moderation</w:t>
            </w:r>
            <w:r w:rsidR="003479AC" w:rsidRPr="00107D01">
              <w:rPr>
                <w:rFonts w:asciiTheme="minorHAnsi" w:hAnsiTheme="minorHAnsi" w:cstheme="minorHAnsi"/>
                <w:bCs/>
                <w:color w:val="FFFFFF" w:themeColor="background1"/>
                <w:sz w:val="24"/>
              </w:rPr>
              <w:t xml:space="preserve"> </w:t>
            </w:r>
            <w:r w:rsidRPr="00107D01">
              <w:rPr>
                <w:rFonts w:asciiTheme="minorHAnsi" w:hAnsiTheme="minorHAnsi" w:cstheme="minorHAnsi"/>
                <w:bCs/>
                <w:color w:val="FFFFFF" w:themeColor="background1"/>
                <w:sz w:val="24"/>
              </w:rPr>
              <w:t>process has sampled a range of grades from all markers, and on the basis of the sample</w:t>
            </w:r>
            <w:r w:rsidR="003479AC" w:rsidRPr="00107D01">
              <w:rPr>
                <w:rFonts w:asciiTheme="minorHAnsi" w:hAnsiTheme="minorHAnsi" w:cstheme="minorHAnsi"/>
                <w:bCs/>
                <w:color w:val="FFFFFF" w:themeColor="background1"/>
                <w:sz w:val="24"/>
              </w:rPr>
              <w:t xml:space="preserve"> considered, the marking of this work</w:t>
            </w:r>
            <w:r w:rsidR="00D33CB7" w:rsidRPr="00107D01">
              <w:rPr>
                <w:rFonts w:asciiTheme="minorHAnsi" w:hAnsiTheme="minorHAnsi" w:cstheme="minorHAnsi"/>
                <w:bCs/>
                <w:color w:val="FFFFFF" w:themeColor="background1"/>
                <w:sz w:val="24"/>
              </w:rPr>
              <w:t>:</w:t>
            </w:r>
          </w:p>
        </w:tc>
      </w:tr>
      <w:tr w:rsidR="00D33CB7" w:rsidRPr="000737B1" w14:paraId="29A57279" w14:textId="77777777" w:rsidTr="00B22745">
        <w:trPr>
          <w:trHeight w:val="606"/>
        </w:trPr>
        <w:tc>
          <w:tcPr>
            <w:tcW w:w="4803" w:type="dxa"/>
            <w:shd w:val="clear" w:color="auto" w:fill="auto"/>
            <w:vAlign w:val="center"/>
          </w:tcPr>
          <w:p w14:paraId="4321DA68" w14:textId="77777777" w:rsidR="00D33CB7" w:rsidRPr="00107D01" w:rsidRDefault="00D33CB7" w:rsidP="00B22745">
            <w:pPr>
              <w:rPr>
                <w:rFonts w:asciiTheme="minorHAnsi" w:hAnsiTheme="minorHAnsi" w:cstheme="minorHAnsi"/>
                <w:bCs/>
              </w:rPr>
            </w:pPr>
            <w:r w:rsidRPr="00107D01">
              <w:rPr>
                <w:rFonts w:asciiTheme="minorHAnsi" w:hAnsiTheme="minorHAnsi" w:cstheme="minorHAnsi"/>
                <w:bCs/>
              </w:rPr>
              <w:t xml:space="preserve">Consistent cross grades/bands </w:t>
            </w:r>
          </w:p>
          <w:p w14:paraId="23B64C70" w14:textId="04C49B8E" w:rsidR="00D33CB7" w:rsidRPr="00107D01" w:rsidRDefault="00D33CB7" w:rsidP="00B22745">
            <w:pPr>
              <w:rPr>
                <w:rFonts w:asciiTheme="minorHAnsi" w:hAnsiTheme="minorHAnsi" w:cstheme="minorHAnsi"/>
                <w:bCs/>
              </w:rPr>
            </w:pPr>
            <w:r w:rsidRPr="00107D01">
              <w:rPr>
                <w:rFonts w:asciiTheme="minorHAnsi" w:hAnsiTheme="minorHAnsi" w:cstheme="minorHAnsi"/>
                <w:bCs/>
              </w:rPr>
              <w:t>(please circle)</w:t>
            </w:r>
          </w:p>
        </w:tc>
        <w:tc>
          <w:tcPr>
            <w:tcW w:w="4803" w:type="dxa"/>
            <w:shd w:val="clear" w:color="auto" w:fill="auto"/>
            <w:vAlign w:val="center"/>
          </w:tcPr>
          <w:p w14:paraId="239F1997" w14:textId="4305ECF4" w:rsidR="00D33CB7" w:rsidRPr="000737B1" w:rsidRDefault="00D33CB7" w:rsidP="00B2274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Yes                           No</w:t>
            </w:r>
          </w:p>
        </w:tc>
      </w:tr>
      <w:tr w:rsidR="00D33CB7" w:rsidRPr="000737B1" w14:paraId="71B9A73C" w14:textId="77777777" w:rsidTr="00B22745">
        <w:trPr>
          <w:trHeight w:val="606"/>
        </w:trPr>
        <w:tc>
          <w:tcPr>
            <w:tcW w:w="4803" w:type="dxa"/>
            <w:shd w:val="clear" w:color="auto" w:fill="auto"/>
            <w:vAlign w:val="center"/>
          </w:tcPr>
          <w:p w14:paraId="6E6FF886" w14:textId="77777777" w:rsidR="00D33CB7" w:rsidRPr="00107D01" w:rsidRDefault="00D33CB7" w:rsidP="00B22745">
            <w:pPr>
              <w:rPr>
                <w:rFonts w:asciiTheme="minorHAnsi" w:hAnsiTheme="minorHAnsi" w:cstheme="minorHAnsi"/>
                <w:bCs/>
              </w:rPr>
            </w:pPr>
            <w:r w:rsidRPr="00107D01">
              <w:rPr>
                <w:rFonts w:asciiTheme="minorHAnsi" w:hAnsiTheme="minorHAnsi" w:cstheme="minorHAnsi"/>
                <w:bCs/>
              </w:rPr>
              <w:t xml:space="preserve">Adheres to the assessment criteria </w:t>
            </w:r>
          </w:p>
          <w:p w14:paraId="42A6044D" w14:textId="589E11E8" w:rsidR="00D33CB7" w:rsidRPr="00107D01" w:rsidRDefault="00D33CB7" w:rsidP="00B22745">
            <w:pPr>
              <w:rPr>
                <w:rFonts w:asciiTheme="minorHAnsi" w:hAnsiTheme="minorHAnsi" w:cstheme="minorHAnsi"/>
                <w:bCs/>
              </w:rPr>
            </w:pPr>
            <w:r w:rsidRPr="00107D01">
              <w:rPr>
                <w:rFonts w:asciiTheme="minorHAnsi" w:hAnsiTheme="minorHAnsi" w:cstheme="minorHAnsi"/>
                <w:bCs/>
              </w:rPr>
              <w:t>(please circle)</w:t>
            </w:r>
          </w:p>
        </w:tc>
        <w:tc>
          <w:tcPr>
            <w:tcW w:w="4803" w:type="dxa"/>
            <w:shd w:val="clear" w:color="auto" w:fill="auto"/>
            <w:vAlign w:val="center"/>
          </w:tcPr>
          <w:p w14:paraId="75FFCF1E" w14:textId="6B1BB4BC" w:rsidR="00D33CB7" w:rsidRPr="000737B1" w:rsidRDefault="00D33CB7" w:rsidP="00B2274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Yes                           No</w:t>
            </w:r>
          </w:p>
        </w:tc>
      </w:tr>
      <w:tr w:rsidR="00B22745" w:rsidRPr="000737B1" w14:paraId="15DB62E2" w14:textId="77777777" w:rsidTr="00B22745">
        <w:trPr>
          <w:trHeight w:val="606"/>
        </w:trPr>
        <w:tc>
          <w:tcPr>
            <w:tcW w:w="4803" w:type="dxa"/>
            <w:shd w:val="clear" w:color="auto" w:fill="auto"/>
            <w:vAlign w:val="center"/>
          </w:tcPr>
          <w:p w14:paraId="0763DF76" w14:textId="77777777" w:rsidR="00B22745" w:rsidRPr="00107D01" w:rsidRDefault="00B22745" w:rsidP="00B22745">
            <w:pPr>
              <w:rPr>
                <w:rFonts w:asciiTheme="minorHAnsi" w:hAnsiTheme="minorHAnsi" w:cstheme="minorHAnsi"/>
                <w:bCs/>
              </w:rPr>
            </w:pPr>
            <w:r w:rsidRPr="00107D01">
              <w:rPr>
                <w:rFonts w:asciiTheme="minorHAnsi" w:hAnsiTheme="minorHAnsi" w:cstheme="minorHAnsi"/>
                <w:bCs/>
              </w:rPr>
              <w:t>Use of marking criteria</w:t>
            </w:r>
          </w:p>
          <w:p w14:paraId="1D806C9D" w14:textId="77777777" w:rsidR="0084650A" w:rsidRPr="00107D01" w:rsidRDefault="0084650A" w:rsidP="00B22745">
            <w:pPr>
              <w:rPr>
                <w:rFonts w:asciiTheme="minorHAnsi" w:hAnsiTheme="minorHAnsi" w:cstheme="minorHAnsi"/>
                <w:bCs/>
              </w:rPr>
            </w:pPr>
          </w:p>
          <w:p w14:paraId="1B71C981" w14:textId="77777777" w:rsidR="0084650A" w:rsidRPr="00107D01" w:rsidRDefault="0084650A" w:rsidP="00B22745">
            <w:pPr>
              <w:rPr>
                <w:rFonts w:asciiTheme="minorHAnsi" w:hAnsiTheme="minorHAnsi" w:cstheme="minorHAnsi"/>
                <w:bCs/>
              </w:rPr>
            </w:pPr>
          </w:p>
          <w:p w14:paraId="25E25804" w14:textId="430AFDB2" w:rsidR="0084650A" w:rsidRPr="00107D01" w:rsidRDefault="0084650A" w:rsidP="00B2274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03" w:type="dxa"/>
            <w:shd w:val="clear" w:color="auto" w:fill="auto"/>
            <w:vAlign w:val="center"/>
          </w:tcPr>
          <w:p w14:paraId="775763B9" w14:textId="77777777" w:rsidR="00B22745" w:rsidRPr="000737B1" w:rsidRDefault="00B22745" w:rsidP="00B22745">
            <w:pPr>
              <w:rPr>
                <w:rFonts w:cs="Arial"/>
                <w:b/>
                <w:bCs/>
              </w:rPr>
            </w:pPr>
          </w:p>
          <w:p w14:paraId="6E999AFA" w14:textId="77777777" w:rsidR="00B22745" w:rsidRPr="000737B1" w:rsidRDefault="00B22745" w:rsidP="00B22745">
            <w:pPr>
              <w:rPr>
                <w:rFonts w:cs="Arial"/>
                <w:b/>
                <w:bCs/>
              </w:rPr>
            </w:pPr>
          </w:p>
        </w:tc>
      </w:tr>
      <w:tr w:rsidR="00B22745" w:rsidRPr="000737B1" w14:paraId="6549B1FB" w14:textId="77777777" w:rsidTr="00B22745">
        <w:trPr>
          <w:trHeight w:val="606"/>
        </w:trPr>
        <w:tc>
          <w:tcPr>
            <w:tcW w:w="4803" w:type="dxa"/>
            <w:shd w:val="clear" w:color="auto" w:fill="auto"/>
            <w:vAlign w:val="center"/>
          </w:tcPr>
          <w:p w14:paraId="204E59FD" w14:textId="77777777" w:rsidR="00B22745" w:rsidRPr="00107D01" w:rsidRDefault="00B22745" w:rsidP="00B22745">
            <w:pPr>
              <w:rPr>
                <w:rFonts w:asciiTheme="minorHAnsi" w:hAnsiTheme="minorHAnsi" w:cstheme="minorHAnsi"/>
                <w:bCs/>
              </w:rPr>
            </w:pPr>
            <w:r w:rsidRPr="00107D01">
              <w:rPr>
                <w:rFonts w:asciiTheme="minorHAnsi" w:hAnsiTheme="minorHAnsi" w:cstheme="minorHAnsi"/>
                <w:bCs/>
              </w:rPr>
              <w:t>Consistency of marking decisions</w:t>
            </w:r>
          </w:p>
          <w:p w14:paraId="78DF0E55" w14:textId="77777777" w:rsidR="0084650A" w:rsidRPr="00107D01" w:rsidRDefault="0084650A" w:rsidP="00B22745">
            <w:pPr>
              <w:rPr>
                <w:rFonts w:asciiTheme="minorHAnsi" w:hAnsiTheme="minorHAnsi" w:cstheme="minorHAnsi"/>
                <w:bCs/>
              </w:rPr>
            </w:pPr>
          </w:p>
          <w:p w14:paraId="774C1A13" w14:textId="77777777" w:rsidR="0084650A" w:rsidRPr="00107D01" w:rsidRDefault="0084650A" w:rsidP="00B22745">
            <w:pPr>
              <w:rPr>
                <w:rFonts w:asciiTheme="minorHAnsi" w:hAnsiTheme="minorHAnsi" w:cstheme="minorHAnsi"/>
                <w:bCs/>
              </w:rPr>
            </w:pPr>
          </w:p>
          <w:p w14:paraId="1C6D2789" w14:textId="17B37055" w:rsidR="0084650A" w:rsidRPr="00107D01" w:rsidRDefault="0084650A" w:rsidP="00B2274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03" w:type="dxa"/>
            <w:shd w:val="clear" w:color="auto" w:fill="auto"/>
            <w:vAlign w:val="center"/>
          </w:tcPr>
          <w:p w14:paraId="2292656C" w14:textId="77777777" w:rsidR="00B22745" w:rsidRPr="000737B1" w:rsidRDefault="00B22745" w:rsidP="00B22745">
            <w:pPr>
              <w:rPr>
                <w:rFonts w:cs="Arial"/>
                <w:b/>
                <w:bCs/>
              </w:rPr>
            </w:pPr>
          </w:p>
        </w:tc>
      </w:tr>
      <w:tr w:rsidR="00B22745" w:rsidRPr="000737B1" w14:paraId="4773E013" w14:textId="77777777" w:rsidTr="00B22745">
        <w:trPr>
          <w:trHeight w:val="606"/>
        </w:trPr>
        <w:tc>
          <w:tcPr>
            <w:tcW w:w="4803" w:type="dxa"/>
            <w:shd w:val="clear" w:color="auto" w:fill="auto"/>
            <w:vAlign w:val="center"/>
          </w:tcPr>
          <w:p w14:paraId="19B20B0A" w14:textId="77777777" w:rsidR="00B22745" w:rsidRPr="00107D01" w:rsidRDefault="00B22745" w:rsidP="00B22745">
            <w:pPr>
              <w:rPr>
                <w:rFonts w:asciiTheme="minorHAnsi" w:hAnsiTheme="minorHAnsi" w:cstheme="minorHAnsi"/>
                <w:bCs/>
              </w:rPr>
            </w:pPr>
            <w:r w:rsidRPr="00107D01">
              <w:rPr>
                <w:rFonts w:asciiTheme="minorHAnsi" w:hAnsiTheme="minorHAnsi" w:cstheme="minorHAnsi"/>
                <w:bCs/>
              </w:rPr>
              <w:t>Quality and appropriateness of feedback</w:t>
            </w:r>
          </w:p>
          <w:p w14:paraId="5E5E3D0C" w14:textId="77777777" w:rsidR="0084650A" w:rsidRPr="00107D01" w:rsidRDefault="0084650A" w:rsidP="00B22745">
            <w:pPr>
              <w:rPr>
                <w:rFonts w:asciiTheme="minorHAnsi" w:hAnsiTheme="minorHAnsi" w:cstheme="minorHAnsi"/>
                <w:bCs/>
              </w:rPr>
            </w:pPr>
          </w:p>
          <w:p w14:paraId="6058DAF6" w14:textId="77777777" w:rsidR="0084650A" w:rsidRPr="00107D01" w:rsidRDefault="0084650A" w:rsidP="00B22745">
            <w:pPr>
              <w:rPr>
                <w:rFonts w:asciiTheme="minorHAnsi" w:hAnsiTheme="minorHAnsi" w:cstheme="minorHAnsi"/>
                <w:bCs/>
              </w:rPr>
            </w:pPr>
          </w:p>
          <w:p w14:paraId="573DCA8A" w14:textId="59E9181C" w:rsidR="0084650A" w:rsidRPr="00107D01" w:rsidRDefault="0084650A" w:rsidP="00B2274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03" w:type="dxa"/>
            <w:shd w:val="clear" w:color="auto" w:fill="auto"/>
            <w:vAlign w:val="center"/>
          </w:tcPr>
          <w:p w14:paraId="78900099" w14:textId="77777777" w:rsidR="00B22745" w:rsidRPr="000737B1" w:rsidRDefault="00B22745" w:rsidP="00B22745">
            <w:pPr>
              <w:rPr>
                <w:rFonts w:cs="Arial"/>
                <w:b/>
                <w:bCs/>
              </w:rPr>
            </w:pPr>
          </w:p>
        </w:tc>
      </w:tr>
      <w:tr w:rsidR="00B22745" w:rsidRPr="000737B1" w14:paraId="5A53936B" w14:textId="77777777" w:rsidTr="00B22745">
        <w:trPr>
          <w:trHeight w:val="606"/>
        </w:trPr>
        <w:tc>
          <w:tcPr>
            <w:tcW w:w="4803" w:type="dxa"/>
            <w:shd w:val="clear" w:color="auto" w:fill="auto"/>
            <w:vAlign w:val="center"/>
          </w:tcPr>
          <w:p w14:paraId="5E4EE2F4" w14:textId="1365A35A" w:rsidR="00B22745" w:rsidRPr="00107D01" w:rsidRDefault="00B22745" w:rsidP="00B22745">
            <w:pPr>
              <w:rPr>
                <w:rFonts w:asciiTheme="minorHAnsi" w:hAnsiTheme="minorHAnsi" w:cstheme="minorHAnsi"/>
                <w:b/>
                <w:bCs/>
              </w:rPr>
            </w:pPr>
            <w:r w:rsidRPr="00107D01">
              <w:rPr>
                <w:rFonts w:asciiTheme="minorHAnsi" w:hAnsiTheme="minorHAnsi" w:cstheme="minorHAnsi"/>
                <w:b/>
                <w:bCs/>
              </w:rPr>
              <w:t>For oral presentations:</w:t>
            </w:r>
          </w:p>
          <w:p w14:paraId="43C3D3C0" w14:textId="73BB7720" w:rsidR="00B22745" w:rsidRPr="00107D01" w:rsidRDefault="00B22745" w:rsidP="00B22745">
            <w:pPr>
              <w:rPr>
                <w:rFonts w:asciiTheme="minorHAnsi" w:hAnsiTheme="minorHAnsi" w:cstheme="minorHAnsi"/>
                <w:bCs/>
              </w:rPr>
            </w:pPr>
            <w:r w:rsidRPr="00107D01">
              <w:rPr>
                <w:rFonts w:asciiTheme="minorHAnsi" w:hAnsiTheme="minorHAnsi" w:cstheme="minorHAnsi"/>
                <w:bCs/>
              </w:rPr>
              <w:t>Where the guidelines and instructions provided for the learners clear and appropriate?</w:t>
            </w:r>
          </w:p>
          <w:p w14:paraId="4A9F4F6E" w14:textId="77777777" w:rsidR="0084650A" w:rsidRPr="00107D01" w:rsidRDefault="0084650A" w:rsidP="00B22745">
            <w:pPr>
              <w:rPr>
                <w:rFonts w:asciiTheme="minorHAnsi" w:hAnsiTheme="minorHAnsi" w:cstheme="minorHAnsi"/>
                <w:bCs/>
              </w:rPr>
            </w:pPr>
          </w:p>
          <w:p w14:paraId="4368015C" w14:textId="3B6FCB67" w:rsidR="0084650A" w:rsidRPr="00107D01" w:rsidRDefault="0084650A" w:rsidP="00B2274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03" w:type="dxa"/>
            <w:shd w:val="clear" w:color="auto" w:fill="auto"/>
            <w:vAlign w:val="center"/>
          </w:tcPr>
          <w:p w14:paraId="0808F2B4" w14:textId="77777777" w:rsidR="00B22745" w:rsidRPr="000737B1" w:rsidRDefault="00B22745" w:rsidP="00B22745">
            <w:pPr>
              <w:rPr>
                <w:rFonts w:cs="Arial"/>
                <w:b/>
                <w:bCs/>
              </w:rPr>
            </w:pPr>
          </w:p>
        </w:tc>
      </w:tr>
      <w:tr w:rsidR="00B22745" w:rsidRPr="000737B1" w14:paraId="10F0349D" w14:textId="77777777" w:rsidTr="00B22745">
        <w:trPr>
          <w:trHeight w:val="606"/>
        </w:trPr>
        <w:tc>
          <w:tcPr>
            <w:tcW w:w="4803" w:type="dxa"/>
            <w:shd w:val="clear" w:color="auto" w:fill="auto"/>
            <w:vAlign w:val="center"/>
          </w:tcPr>
          <w:p w14:paraId="5CB71144" w14:textId="77777777" w:rsidR="00B22745" w:rsidRPr="00107D01" w:rsidRDefault="00B22745" w:rsidP="00B22745">
            <w:pPr>
              <w:rPr>
                <w:rFonts w:asciiTheme="minorHAnsi" w:hAnsiTheme="minorHAnsi" w:cstheme="minorHAnsi"/>
                <w:bCs/>
              </w:rPr>
            </w:pPr>
            <w:r w:rsidRPr="00107D01">
              <w:rPr>
                <w:rFonts w:asciiTheme="minorHAnsi" w:hAnsiTheme="minorHAnsi" w:cstheme="minorHAnsi"/>
                <w:bCs/>
              </w:rPr>
              <w:t>Was there sufficient time for the assessment and effective timekeeping?</w:t>
            </w:r>
          </w:p>
          <w:p w14:paraId="761E4387" w14:textId="77777777" w:rsidR="0084650A" w:rsidRPr="00107D01" w:rsidRDefault="0084650A" w:rsidP="00B22745">
            <w:pPr>
              <w:rPr>
                <w:rFonts w:asciiTheme="minorHAnsi" w:hAnsiTheme="minorHAnsi" w:cstheme="minorHAnsi"/>
                <w:bCs/>
              </w:rPr>
            </w:pPr>
          </w:p>
          <w:p w14:paraId="7646F6AA" w14:textId="5BDF1B74" w:rsidR="0084650A" w:rsidRDefault="0084650A" w:rsidP="00B22745">
            <w:pPr>
              <w:rPr>
                <w:rFonts w:asciiTheme="minorHAnsi" w:hAnsiTheme="minorHAnsi" w:cstheme="minorHAnsi"/>
                <w:bCs/>
              </w:rPr>
            </w:pPr>
          </w:p>
          <w:p w14:paraId="192D0C1B" w14:textId="7C5917E7" w:rsidR="00107D01" w:rsidRDefault="00107D01" w:rsidP="00B22745">
            <w:pPr>
              <w:rPr>
                <w:rFonts w:asciiTheme="minorHAnsi" w:hAnsiTheme="minorHAnsi" w:cstheme="minorHAnsi"/>
                <w:bCs/>
              </w:rPr>
            </w:pPr>
          </w:p>
          <w:p w14:paraId="00F6E472" w14:textId="77777777" w:rsidR="00107D01" w:rsidRPr="00107D01" w:rsidRDefault="00107D01" w:rsidP="00B22745">
            <w:pPr>
              <w:rPr>
                <w:rFonts w:asciiTheme="minorHAnsi" w:hAnsiTheme="minorHAnsi" w:cstheme="minorHAnsi"/>
                <w:bCs/>
              </w:rPr>
            </w:pPr>
          </w:p>
          <w:p w14:paraId="534B5A45" w14:textId="4ADAFD8B" w:rsidR="0084650A" w:rsidRPr="00107D01" w:rsidRDefault="0084650A" w:rsidP="00B2274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03" w:type="dxa"/>
            <w:shd w:val="clear" w:color="auto" w:fill="auto"/>
            <w:vAlign w:val="center"/>
          </w:tcPr>
          <w:p w14:paraId="0CD2E036" w14:textId="77777777" w:rsidR="00B22745" w:rsidRPr="000737B1" w:rsidRDefault="00B22745" w:rsidP="00B22745">
            <w:pPr>
              <w:rPr>
                <w:rFonts w:cs="Arial"/>
                <w:b/>
                <w:bCs/>
              </w:rPr>
            </w:pPr>
          </w:p>
        </w:tc>
      </w:tr>
      <w:tr w:rsidR="00B22745" w:rsidRPr="000737B1" w14:paraId="460DA2D5" w14:textId="77777777" w:rsidTr="00B22745">
        <w:trPr>
          <w:trHeight w:val="495"/>
        </w:trPr>
        <w:tc>
          <w:tcPr>
            <w:tcW w:w="9606" w:type="dxa"/>
            <w:gridSpan w:val="2"/>
            <w:shd w:val="clear" w:color="auto" w:fill="5F497A" w:themeFill="accent4" w:themeFillShade="BF"/>
            <w:vAlign w:val="center"/>
          </w:tcPr>
          <w:p w14:paraId="6A1F18F7" w14:textId="2ACF9C55" w:rsidR="00B22745" w:rsidRPr="000737B1" w:rsidRDefault="00B22745" w:rsidP="00B2274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Details of any actions taken following EQA review</w:t>
            </w:r>
          </w:p>
        </w:tc>
      </w:tr>
      <w:tr w:rsidR="00B22745" w:rsidRPr="000737B1" w14:paraId="18A83106" w14:textId="77777777" w:rsidTr="00B22745">
        <w:trPr>
          <w:trHeight w:val="485"/>
        </w:trPr>
        <w:tc>
          <w:tcPr>
            <w:tcW w:w="9606" w:type="dxa"/>
            <w:gridSpan w:val="2"/>
            <w:shd w:val="clear" w:color="auto" w:fill="FFFFFF" w:themeFill="background1"/>
            <w:vAlign w:val="center"/>
          </w:tcPr>
          <w:p w14:paraId="142C9CD3" w14:textId="77777777" w:rsidR="00B22745" w:rsidRPr="000737B1" w:rsidRDefault="00B22745" w:rsidP="00B22745">
            <w:pPr>
              <w:rPr>
                <w:rFonts w:cs="Arial"/>
                <w:b/>
                <w:bCs/>
              </w:rPr>
            </w:pPr>
          </w:p>
          <w:p w14:paraId="0E88FD28" w14:textId="77777777" w:rsidR="00B22745" w:rsidRPr="000737B1" w:rsidRDefault="00B22745" w:rsidP="00B22745">
            <w:pPr>
              <w:rPr>
                <w:rFonts w:cs="Arial"/>
                <w:b/>
                <w:bCs/>
              </w:rPr>
            </w:pPr>
          </w:p>
          <w:p w14:paraId="3864AB58" w14:textId="77777777" w:rsidR="00B22745" w:rsidRDefault="00B22745" w:rsidP="00B22745">
            <w:pPr>
              <w:rPr>
                <w:rFonts w:cs="Arial"/>
                <w:b/>
                <w:bCs/>
              </w:rPr>
            </w:pPr>
          </w:p>
          <w:p w14:paraId="29D6DAE0" w14:textId="77777777" w:rsidR="0084650A" w:rsidRDefault="0084650A" w:rsidP="00B22745">
            <w:pPr>
              <w:rPr>
                <w:rFonts w:cs="Arial"/>
                <w:b/>
                <w:bCs/>
              </w:rPr>
            </w:pPr>
          </w:p>
          <w:p w14:paraId="3297957F" w14:textId="77777777" w:rsidR="0084650A" w:rsidRPr="000737B1" w:rsidRDefault="0084650A" w:rsidP="00B22745">
            <w:pPr>
              <w:rPr>
                <w:rFonts w:cs="Arial"/>
                <w:b/>
                <w:bCs/>
              </w:rPr>
            </w:pPr>
          </w:p>
          <w:p w14:paraId="090E1136" w14:textId="77777777" w:rsidR="00B22745" w:rsidRDefault="00B22745" w:rsidP="00B22745">
            <w:pPr>
              <w:rPr>
                <w:rFonts w:cs="Arial"/>
                <w:b/>
                <w:bCs/>
              </w:rPr>
            </w:pPr>
          </w:p>
          <w:p w14:paraId="4F696082" w14:textId="77777777" w:rsidR="00B22745" w:rsidRPr="000737B1" w:rsidRDefault="00B22745" w:rsidP="00B22745">
            <w:pPr>
              <w:rPr>
                <w:rFonts w:cs="Arial"/>
                <w:b/>
                <w:bCs/>
              </w:rPr>
            </w:pPr>
          </w:p>
        </w:tc>
      </w:tr>
      <w:tr w:rsidR="00D33CB7" w:rsidRPr="000737B1" w14:paraId="2B303B48" w14:textId="77777777" w:rsidTr="00D33CB7">
        <w:trPr>
          <w:trHeight w:val="485"/>
        </w:trPr>
        <w:tc>
          <w:tcPr>
            <w:tcW w:w="9606" w:type="dxa"/>
            <w:gridSpan w:val="2"/>
            <w:shd w:val="clear" w:color="auto" w:fill="B2A1C7" w:themeFill="accent4" w:themeFillTint="99"/>
            <w:vAlign w:val="center"/>
          </w:tcPr>
          <w:p w14:paraId="05457956" w14:textId="77777777" w:rsidR="00D33CB7" w:rsidRDefault="00D33CB7" w:rsidP="00B22745">
            <w:pPr>
              <w:rPr>
                <w:rFonts w:cs="Arial"/>
                <w:b/>
                <w:bCs/>
              </w:rPr>
            </w:pPr>
          </w:p>
          <w:p w14:paraId="725FBD1F" w14:textId="77777777" w:rsidR="00D33CB7" w:rsidRDefault="00D33CB7" w:rsidP="00B22745">
            <w:pPr>
              <w:rPr>
                <w:rFonts w:cs="Arial"/>
                <w:b/>
                <w:bCs/>
              </w:rPr>
            </w:pPr>
          </w:p>
          <w:p w14:paraId="6B33AEE5" w14:textId="330C77EC" w:rsidR="00D33CB7" w:rsidRPr="00D33CB7" w:rsidRDefault="00D33CB7" w:rsidP="00B22745">
            <w:pPr>
              <w:rPr>
                <w:rFonts w:cs="Arial"/>
                <w:b/>
                <w:bCs/>
                <w:color w:val="FFFFFF" w:themeColor="background1"/>
              </w:rPr>
            </w:pPr>
            <w:r w:rsidRPr="00D33CB7">
              <w:rPr>
                <w:rFonts w:cs="Arial"/>
                <w:b/>
                <w:bCs/>
                <w:color w:val="FFFFFF" w:themeColor="background1"/>
              </w:rPr>
              <w:t>EQA reviewers electronic signature</w:t>
            </w:r>
            <w:r w:rsidR="00006F00">
              <w:rPr>
                <w:rFonts w:cs="Arial"/>
                <w:b/>
                <w:bCs/>
                <w:color w:val="FFFFFF" w:themeColor="background1"/>
              </w:rPr>
              <w:t>/name</w:t>
            </w:r>
            <w:r w:rsidRPr="00D33CB7">
              <w:rPr>
                <w:rFonts w:cs="Arial"/>
                <w:b/>
                <w:bCs/>
                <w:color w:val="FFFFFF" w:themeColor="background1"/>
              </w:rPr>
              <w:t>: ……………………………………</w:t>
            </w:r>
          </w:p>
          <w:p w14:paraId="554C7CE2" w14:textId="77777777" w:rsidR="00D33CB7" w:rsidRPr="00D33CB7" w:rsidRDefault="00D33CB7" w:rsidP="00B22745">
            <w:pPr>
              <w:rPr>
                <w:rFonts w:cs="Arial"/>
                <w:b/>
                <w:bCs/>
                <w:color w:val="FFFFFF" w:themeColor="background1"/>
              </w:rPr>
            </w:pPr>
          </w:p>
          <w:p w14:paraId="25453A4C" w14:textId="77777777" w:rsidR="00D33CB7" w:rsidRPr="00D33CB7" w:rsidRDefault="00D33CB7" w:rsidP="00B22745">
            <w:pPr>
              <w:rPr>
                <w:rFonts w:cs="Arial"/>
                <w:b/>
                <w:bCs/>
                <w:color w:val="FFFFFF" w:themeColor="background1"/>
              </w:rPr>
            </w:pPr>
          </w:p>
          <w:p w14:paraId="0BE35493" w14:textId="45C59DEB" w:rsidR="00D33CB7" w:rsidRPr="000737B1" w:rsidRDefault="00D33CB7" w:rsidP="00B22745">
            <w:pPr>
              <w:rPr>
                <w:rFonts w:cs="Arial"/>
                <w:b/>
                <w:bCs/>
              </w:rPr>
            </w:pPr>
            <w:r w:rsidRPr="00D33CB7">
              <w:rPr>
                <w:rFonts w:cs="Arial"/>
                <w:b/>
                <w:bCs/>
                <w:color w:val="FFFFFF" w:themeColor="background1"/>
              </w:rPr>
              <w:t>Date: ……………………………………….</w:t>
            </w:r>
          </w:p>
        </w:tc>
      </w:tr>
    </w:tbl>
    <w:p w14:paraId="5CCD2521" w14:textId="77777777" w:rsidR="0084650A" w:rsidRPr="0084650A" w:rsidRDefault="0084650A" w:rsidP="00A80A17"/>
    <w:sectPr w:rsidR="0084650A" w:rsidRPr="00846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69680" w14:textId="77777777" w:rsidR="0080007F" w:rsidRDefault="0080007F" w:rsidP="00E4655E">
      <w:r>
        <w:separator/>
      </w:r>
    </w:p>
  </w:endnote>
  <w:endnote w:type="continuationSeparator" w:id="0">
    <w:p w14:paraId="4EABBDFC" w14:textId="77777777" w:rsidR="0080007F" w:rsidRDefault="0080007F" w:rsidP="00E4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AE4E" w14:textId="77777777" w:rsidR="00B22745" w:rsidRDefault="00B227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60D9CD" w14:textId="77777777" w:rsidR="00B22745" w:rsidRDefault="00B227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EABC5" w14:textId="77777777" w:rsidR="00B22745" w:rsidRDefault="00B22745">
    <w:pPr>
      <w:pStyle w:val="Footer"/>
      <w:framePr w:wrap="around" w:vAnchor="text" w:hAnchor="margin" w:xAlign="right" w:y="1"/>
      <w:rPr>
        <w:rStyle w:val="PageNumber"/>
      </w:rPr>
    </w:pPr>
  </w:p>
  <w:p w14:paraId="60E066E0" w14:textId="402BFBCB" w:rsidR="00B22745" w:rsidRPr="00F32BC6" w:rsidRDefault="00874EB4" w:rsidP="00F32BC6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sz w:val="18"/>
        <w:szCs w:val="18"/>
      </w:rPr>
    </w:pPr>
    <w:r>
      <w:rPr>
        <w:rFonts w:asciiTheme="minorHAnsi" w:eastAsiaTheme="minorHAnsi" w:hAnsiTheme="minorHAnsi" w:cstheme="minorBidi"/>
        <w:sz w:val="18"/>
        <w:szCs w:val="18"/>
      </w:rPr>
      <w:t xml:space="preserve">8 </w:t>
    </w:r>
    <w:r w:rsidR="00006F00">
      <w:rPr>
        <w:rFonts w:asciiTheme="minorHAnsi" w:eastAsiaTheme="minorHAnsi" w:hAnsiTheme="minorHAnsi" w:cstheme="minorBidi"/>
        <w:sz w:val="18"/>
        <w:szCs w:val="18"/>
      </w:rPr>
      <w:t>PIC</w:t>
    </w:r>
    <w:r w:rsidR="00B22745">
      <w:rPr>
        <w:rFonts w:asciiTheme="minorHAnsi" w:eastAsiaTheme="minorHAnsi" w:hAnsiTheme="minorHAnsi" w:cstheme="minorBidi"/>
        <w:sz w:val="18"/>
        <w:szCs w:val="18"/>
      </w:rPr>
      <w:t xml:space="preserve"> EQA Group </w:t>
    </w:r>
    <w:r w:rsidR="0084650A">
      <w:rPr>
        <w:rFonts w:asciiTheme="minorHAnsi" w:eastAsiaTheme="minorHAnsi" w:hAnsiTheme="minorHAnsi" w:cstheme="minorBidi"/>
        <w:sz w:val="18"/>
        <w:szCs w:val="18"/>
      </w:rPr>
      <w:t>V1</w:t>
    </w:r>
    <w:r w:rsidR="003977A6">
      <w:rPr>
        <w:rFonts w:asciiTheme="minorHAnsi" w:eastAsiaTheme="minorHAnsi" w:hAnsiTheme="minorHAnsi" w:cstheme="minorBidi"/>
        <w:sz w:val="18"/>
        <w:szCs w:val="18"/>
      </w:rPr>
      <w:t xml:space="preserve">.1 </w:t>
    </w:r>
    <w:r w:rsidR="005235C8">
      <w:rPr>
        <w:rFonts w:asciiTheme="minorHAnsi" w:eastAsiaTheme="minorHAnsi" w:hAnsiTheme="minorHAnsi" w:cstheme="minorBidi"/>
        <w:sz w:val="18"/>
        <w:szCs w:val="18"/>
      </w:rPr>
      <w:t>2017 05 31</w:t>
    </w:r>
    <w:r w:rsidR="00006F00">
      <w:rPr>
        <w:rFonts w:asciiTheme="minorHAnsi" w:eastAsiaTheme="minorHAnsi" w:hAnsiTheme="minorHAnsi" w:cstheme="minorBidi"/>
        <w:sz w:val="18"/>
        <w:szCs w:val="18"/>
      </w:rPr>
      <w:t xml:space="preserve"> </w:t>
    </w:r>
    <w:r w:rsidR="003977A6">
      <w:rPr>
        <w:rFonts w:asciiTheme="minorHAnsi" w:eastAsiaTheme="minorHAnsi" w:hAnsiTheme="minorHAnsi" w:cstheme="minorBidi"/>
        <w:sz w:val="18"/>
        <w:szCs w:val="18"/>
      </w:rPr>
      <w:t>Adapted</w:t>
    </w:r>
    <w:r w:rsidR="00006F00">
      <w:rPr>
        <w:rFonts w:asciiTheme="minorHAnsi" w:eastAsiaTheme="minorHAnsi" w:hAnsiTheme="minorHAnsi" w:cstheme="minorBidi"/>
        <w:sz w:val="18"/>
        <w:szCs w:val="18"/>
      </w:rPr>
      <w:t xml:space="preserve"> </w:t>
    </w:r>
    <w:r w:rsidR="004A7975">
      <w:rPr>
        <w:rFonts w:asciiTheme="minorHAnsi" w:eastAsiaTheme="minorHAnsi" w:hAnsiTheme="minorHAnsi" w:cstheme="minorBidi"/>
        <w:sz w:val="18"/>
        <w:szCs w:val="18"/>
      </w:rPr>
      <w:t>from University of Salford’s Moderation Record.</w:t>
    </w:r>
  </w:p>
  <w:p w14:paraId="1BD79610" w14:textId="759E5BDE" w:rsidR="00B22745" w:rsidRPr="003A0A60" w:rsidRDefault="00B22745" w:rsidP="00F32BC6">
    <w:pPr>
      <w:pStyle w:val="Footer"/>
      <w:tabs>
        <w:tab w:val="right" w:pos="7946"/>
      </w:tabs>
      <w:ind w:right="360"/>
      <w:rPr>
        <w:rFonts w:cs="Arial"/>
        <w:iCs/>
        <w:sz w:val="16"/>
        <w:szCs w:val="16"/>
      </w:rPr>
    </w:pPr>
    <w:r>
      <w:rPr>
        <w:rStyle w:val="PageNumber"/>
      </w:rPr>
      <w:tab/>
    </w:r>
    <w:bookmarkStart w:id="0" w:name="_GoBack"/>
    <w:bookmarkEnd w:id="0"/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77A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F8F9D" w14:textId="77777777" w:rsidR="00006F00" w:rsidRDefault="00006F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F90E1" w14:textId="77777777" w:rsidR="0080007F" w:rsidRDefault="0080007F" w:rsidP="00E4655E">
      <w:r>
        <w:separator/>
      </w:r>
    </w:p>
  </w:footnote>
  <w:footnote w:type="continuationSeparator" w:id="0">
    <w:p w14:paraId="6685C1B1" w14:textId="77777777" w:rsidR="0080007F" w:rsidRDefault="0080007F" w:rsidP="00E46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82919" w14:textId="77777777" w:rsidR="00006F00" w:rsidRDefault="00006F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FD789" w14:textId="77777777" w:rsidR="00B22745" w:rsidRPr="00280BCF" w:rsidRDefault="00B22745" w:rsidP="00C66E85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BAEE012" wp14:editId="090BAC10">
          <wp:simplePos x="0" y="0"/>
          <wp:positionH relativeFrom="column">
            <wp:posOffset>4362450</wp:posOffset>
          </wp:positionH>
          <wp:positionV relativeFrom="paragraph">
            <wp:posOffset>-297180</wp:posOffset>
          </wp:positionV>
          <wp:extent cx="1901825" cy="7499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C4340" w14:textId="77777777" w:rsidR="00006F00" w:rsidRDefault="00006F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3025"/>
    <w:multiLevelType w:val="hybridMultilevel"/>
    <w:tmpl w:val="8BE2CC26"/>
    <w:lvl w:ilvl="0" w:tplc="E36C32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13565"/>
    <w:multiLevelType w:val="hybridMultilevel"/>
    <w:tmpl w:val="313E6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E5B6F"/>
    <w:multiLevelType w:val="hybridMultilevel"/>
    <w:tmpl w:val="D0B8A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13"/>
    <w:rsid w:val="00006F00"/>
    <w:rsid w:val="00043166"/>
    <w:rsid w:val="00050B1A"/>
    <w:rsid w:val="000737B1"/>
    <w:rsid w:val="00104A54"/>
    <w:rsid w:val="00107D01"/>
    <w:rsid w:val="001C7D2F"/>
    <w:rsid w:val="001E24A4"/>
    <w:rsid w:val="00280BCF"/>
    <w:rsid w:val="00292B60"/>
    <w:rsid w:val="002B54F0"/>
    <w:rsid w:val="00314D81"/>
    <w:rsid w:val="003479AC"/>
    <w:rsid w:val="00357F62"/>
    <w:rsid w:val="003977A6"/>
    <w:rsid w:val="003E3DD7"/>
    <w:rsid w:val="00453B6E"/>
    <w:rsid w:val="00483A10"/>
    <w:rsid w:val="0049084D"/>
    <w:rsid w:val="004A7975"/>
    <w:rsid w:val="005235C8"/>
    <w:rsid w:val="00542C9E"/>
    <w:rsid w:val="005B0643"/>
    <w:rsid w:val="005E3210"/>
    <w:rsid w:val="006564A1"/>
    <w:rsid w:val="006669D1"/>
    <w:rsid w:val="006778C4"/>
    <w:rsid w:val="0070558B"/>
    <w:rsid w:val="0071246C"/>
    <w:rsid w:val="007863B1"/>
    <w:rsid w:val="00790A89"/>
    <w:rsid w:val="007D35B2"/>
    <w:rsid w:val="0080007F"/>
    <w:rsid w:val="0084650A"/>
    <w:rsid w:val="00874EB4"/>
    <w:rsid w:val="008D3C73"/>
    <w:rsid w:val="0096322A"/>
    <w:rsid w:val="009B2A8C"/>
    <w:rsid w:val="00A80A17"/>
    <w:rsid w:val="00AC5EA4"/>
    <w:rsid w:val="00B22745"/>
    <w:rsid w:val="00B50827"/>
    <w:rsid w:val="00B56EEE"/>
    <w:rsid w:val="00BF4E4A"/>
    <w:rsid w:val="00C40378"/>
    <w:rsid w:val="00C66E85"/>
    <w:rsid w:val="00C95013"/>
    <w:rsid w:val="00CB22DF"/>
    <w:rsid w:val="00CF3371"/>
    <w:rsid w:val="00D22DA6"/>
    <w:rsid w:val="00D33CB7"/>
    <w:rsid w:val="00D44208"/>
    <w:rsid w:val="00E2045B"/>
    <w:rsid w:val="00E23AD5"/>
    <w:rsid w:val="00E4655E"/>
    <w:rsid w:val="00E658B5"/>
    <w:rsid w:val="00E830A9"/>
    <w:rsid w:val="00F01A9F"/>
    <w:rsid w:val="00F1198E"/>
    <w:rsid w:val="00F15C86"/>
    <w:rsid w:val="00F32BC6"/>
    <w:rsid w:val="00FA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D6BA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1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95013"/>
    <w:pPr>
      <w:keepNext/>
      <w:ind w:left="630" w:hanging="630"/>
      <w:jc w:val="right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C95013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9501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95013"/>
  </w:style>
  <w:style w:type="paragraph" w:styleId="BodyTextIndent">
    <w:name w:val="Body Text Indent"/>
    <w:basedOn w:val="Normal"/>
    <w:rsid w:val="00C95013"/>
    <w:pPr>
      <w:spacing w:after="120"/>
      <w:ind w:left="283"/>
    </w:pPr>
  </w:style>
  <w:style w:type="paragraph" w:styleId="BodyTextIndent2">
    <w:name w:val="Body Text Indent 2"/>
    <w:basedOn w:val="Normal"/>
    <w:rsid w:val="00C95013"/>
    <w:pPr>
      <w:spacing w:after="120" w:line="480" w:lineRule="auto"/>
      <w:ind w:left="283"/>
    </w:pPr>
  </w:style>
  <w:style w:type="paragraph" w:styleId="TOC1">
    <w:name w:val="toc 1"/>
    <w:basedOn w:val="Normal"/>
    <w:next w:val="Normal"/>
    <w:autoRedefine/>
    <w:semiHidden/>
    <w:rsid w:val="00C95013"/>
    <w:pPr>
      <w:tabs>
        <w:tab w:val="right" w:leader="dot" w:pos="9180"/>
      </w:tabs>
      <w:spacing w:line="360" w:lineRule="auto"/>
      <w:ind w:right="547"/>
    </w:pPr>
    <w:rPr>
      <w:rFonts w:cs="Arial"/>
      <w:b/>
      <w:bCs/>
      <w:noProof/>
      <w:sz w:val="28"/>
      <w:szCs w:val="28"/>
    </w:rPr>
  </w:style>
  <w:style w:type="paragraph" w:customStyle="1" w:styleId="xl28">
    <w:name w:val="xl28"/>
    <w:basedOn w:val="Normal"/>
    <w:rsid w:val="00C95013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1C7D2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C7D2F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rsid w:val="001C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66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6E8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70558B"/>
    <w:rPr>
      <w:rFonts w:ascii="Arial" w:hAnsi="Arial"/>
      <w:b/>
      <w:bCs/>
      <w:sz w:val="22"/>
      <w:szCs w:val="24"/>
      <w:lang w:eastAsia="en-US"/>
    </w:rPr>
  </w:style>
  <w:style w:type="character" w:styleId="CommentReference">
    <w:name w:val="annotation reference"/>
    <w:basedOn w:val="DefaultParagraphFont"/>
    <w:rsid w:val="00BF4E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4E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4E4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F4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4E4A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1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95013"/>
    <w:pPr>
      <w:keepNext/>
      <w:ind w:left="630" w:hanging="630"/>
      <w:jc w:val="right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C95013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9501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95013"/>
  </w:style>
  <w:style w:type="paragraph" w:styleId="BodyTextIndent">
    <w:name w:val="Body Text Indent"/>
    <w:basedOn w:val="Normal"/>
    <w:rsid w:val="00C95013"/>
    <w:pPr>
      <w:spacing w:after="120"/>
      <w:ind w:left="283"/>
    </w:pPr>
  </w:style>
  <w:style w:type="paragraph" w:styleId="BodyTextIndent2">
    <w:name w:val="Body Text Indent 2"/>
    <w:basedOn w:val="Normal"/>
    <w:rsid w:val="00C95013"/>
    <w:pPr>
      <w:spacing w:after="120" w:line="480" w:lineRule="auto"/>
      <w:ind w:left="283"/>
    </w:pPr>
  </w:style>
  <w:style w:type="paragraph" w:styleId="TOC1">
    <w:name w:val="toc 1"/>
    <w:basedOn w:val="Normal"/>
    <w:next w:val="Normal"/>
    <w:autoRedefine/>
    <w:semiHidden/>
    <w:rsid w:val="00C95013"/>
    <w:pPr>
      <w:tabs>
        <w:tab w:val="right" w:leader="dot" w:pos="9180"/>
      </w:tabs>
      <w:spacing w:line="360" w:lineRule="auto"/>
      <w:ind w:right="547"/>
    </w:pPr>
    <w:rPr>
      <w:rFonts w:cs="Arial"/>
      <w:b/>
      <w:bCs/>
      <w:noProof/>
      <w:sz w:val="28"/>
      <w:szCs w:val="28"/>
    </w:rPr>
  </w:style>
  <w:style w:type="paragraph" w:customStyle="1" w:styleId="xl28">
    <w:name w:val="xl28"/>
    <w:basedOn w:val="Normal"/>
    <w:rsid w:val="00C95013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1C7D2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C7D2F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rsid w:val="001C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66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6E8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70558B"/>
    <w:rPr>
      <w:rFonts w:ascii="Arial" w:hAnsi="Arial"/>
      <w:b/>
      <w:bCs/>
      <w:sz w:val="22"/>
      <w:szCs w:val="24"/>
      <w:lang w:eastAsia="en-US"/>
    </w:rPr>
  </w:style>
  <w:style w:type="character" w:styleId="CommentReference">
    <w:name w:val="annotation reference"/>
    <w:basedOn w:val="DefaultParagraphFont"/>
    <w:rsid w:val="00BF4E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4E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4E4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F4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4E4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D9CFE-EB51-46FA-AE1E-403BBF60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B13A3474.dotm</Template>
  <TotalTime>1</TotalTime>
  <Pages>2</Pages>
  <Words>270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BCU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Factory Install</dc:creator>
  <cp:lastModifiedBy>yheward</cp:lastModifiedBy>
  <cp:revision>3</cp:revision>
  <cp:lastPrinted>2017-05-07T13:59:00Z</cp:lastPrinted>
  <dcterms:created xsi:type="dcterms:W3CDTF">2017-06-01T14:32:00Z</dcterms:created>
  <dcterms:modified xsi:type="dcterms:W3CDTF">2017-06-01T14:33:00Z</dcterms:modified>
</cp:coreProperties>
</file>